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55" w:rsidRDefault="00490802">
      <w:r>
        <w:t>Länk till språkbokhandeln i Lund:</w:t>
      </w:r>
    </w:p>
    <w:p w:rsidR="00490802" w:rsidRDefault="00490802">
      <w:hyperlink r:id="rId4" w:history="1">
        <w:r w:rsidRPr="00191428">
          <w:rPr>
            <w:rStyle w:val="Hyperlnk"/>
          </w:rPr>
          <w:t>http://www.sprakbokh</w:t>
        </w:r>
        <w:r w:rsidRPr="00191428">
          <w:rPr>
            <w:rStyle w:val="Hyperlnk"/>
          </w:rPr>
          <w:t>a</w:t>
        </w:r>
        <w:r w:rsidRPr="00191428">
          <w:rPr>
            <w:rStyle w:val="Hyperlnk"/>
          </w:rPr>
          <w:t>ndeln.se/varldenssprak/index1.html</w:t>
        </w:r>
      </w:hyperlink>
    </w:p>
    <w:p w:rsidR="00490802" w:rsidRDefault="00490802">
      <w:r>
        <w:t>Klicka på Moderna Språk och sedan Grekiska (Nygrekiska).</w:t>
      </w:r>
    </w:p>
    <w:p w:rsidR="00490802" w:rsidRDefault="00490802">
      <w:bookmarkStart w:id="0" w:name="_GoBack"/>
      <w:bookmarkEnd w:id="0"/>
    </w:p>
    <w:p w:rsidR="00490802" w:rsidRDefault="00490802"/>
    <w:sectPr w:rsidR="00490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02"/>
    <w:rsid w:val="00106D55"/>
    <w:rsid w:val="0049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A9EE"/>
  <w15:chartTrackingRefBased/>
  <w15:docId w15:val="{4095D9F2-3AEC-4383-8582-050176EB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90802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90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rakbokhandeln.se/varldenssprak/index1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186</Characters>
  <Application>Microsoft Office Word</Application>
  <DocSecurity>0</DocSecurity>
  <Lines>1</Lines>
  <Paragraphs>1</Paragraphs>
  <ScaleCrop>false</ScaleCrop>
  <Company>Lunds universitet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Rakel Nihlén</dc:creator>
  <cp:keywords/>
  <dc:description/>
  <cp:lastModifiedBy>Rakel Nihlén</cp:lastModifiedBy>
  <cp:revision>1</cp:revision>
  <dcterms:created xsi:type="dcterms:W3CDTF">2020-12-29T09:42:00Z</dcterms:created>
  <dcterms:modified xsi:type="dcterms:W3CDTF">2020-12-29T09:45:00Z</dcterms:modified>
</cp:coreProperties>
</file>