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2140E" w14:textId="77777777" w:rsidR="00C27C2A" w:rsidRPr="00EF729F" w:rsidRDefault="00C27C2A" w:rsidP="000D4F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/>
        </w:rPr>
      </w:pPr>
      <w:r w:rsidRPr="00EF729F">
        <w:rPr>
          <w:rFonts w:ascii="Times New Roman" w:hAnsi="Times New Roman" w:cs="Times-Roman"/>
          <w:b/>
          <w:bCs/>
          <w:sz w:val="28"/>
          <w:szCs w:val="28"/>
          <w:lang w:val="sv-SE"/>
        </w:rPr>
        <w:t xml:space="preserve">Litteraturlista för </w:t>
      </w:r>
    </w:p>
    <w:p w14:paraId="50F84250" w14:textId="602126FD" w:rsidR="00A360D7" w:rsidRPr="00EF729F" w:rsidRDefault="004E65B9" w:rsidP="000D4F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en-GB"/>
        </w:rPr>
      </w:pPr>
      <w:r w:rsidRPr="00EF729F">
        <w:rPr>
          <w:rFonts w:ascii="Times New Roman" w:hAnsi="Times New Roman" w:cs="Times-Roman"/>
          <w:b/>
          <w:bCs/>
          <w:sz w:val="28"/>
          <w:szCs w:val="28"/>
          <w:lang w:val="sv-SE"/>
        </w:rPr>
        <w:t>FIMN07 Teoretisk fördjupnings</w:t>
      </w:r>
      <w:r w:rsidR="00C27C2A" w:rsidRPr="00EF729F">
        <w:rPr>
          <w:rFonts w:ascii="Times New Roman" w:hAnsi="Times New Roman" w:cs="Times-Roman"/>
          <w:b/>
          <w:bCs/>
          <w:sz w:val="28"/>
          <w:szCs w:val="28"/>
          <w:lang w:val="sv-SE"/>
        </w:rPr>
        <w:t xml:space="preserve">kurs (inom </w:t>
      </w:r>
      <w:proofErr w:type="spellStart"/>
      <w:r w:rsidR="00C27C2A" w:rsidRPr="00EF729F">
        <w:rPr>
          <w:rFonts w:ascii="Times New Roman" w:hAnsi="Times New Roman" w:cs="Times-Roman"/>
          <w:b/>
          <w:bCs/>
          <w:sz w:val="28"/>
          <w:szCs w:val="28"/>
          <w:lang w:val="sv-SE"/>
        </w:rPr>
        <w:t>masterprogrammet</w:t>
      </w:r>
      <w:proofErr w:type="spellEnd"/>
      <w:r w:rsidR="00C27C2A" w:rsidRPr="00EF729F">
        <w:rPr>
          <w:rFonts w:ascii="Times New Roman" w:hAnsi="Times New Roman" w:cs="Times-Roman"/>
          <w:b/>
          <w:bCs/>
          <w:sz w:val="28"/>
          <w:szCs w:val="28"/>
          <w:lang w:val="sv-SE"/>
        </w:rPr>
        <w:t xml:space="preserve"> Film- och mediehistoria </w:t>
      </w:r>
      <w:proofErr w:type="spellStart"/>
      <w:r w:rsidR="00C27C2A" w:rsidRPr="00EF729F">
        <w:rPr>
          <w:rFonts w:ascii="Times New Roman" w:hAnsi="Times New Roman" w:cs="Times-Roman"/>
          <w:b/>
          <w:bCs/>
          <w:sz w:val="28"/>
          <w:szCs w:val="28"/>
          <w:lang w:val="sv-SE"/>
        </w:rPr>
        <w:t>HAFMH</w:t>
      </w:r>
      <w:proofErr w:type="spellEnd"/>
      <w:r w:rsidR="00C27C2A" w:rsidRPr="00EF729F">
        <w:rPr>
          <w:rFonts w:ascii="Times New Roman" w:hAnsi="Times New Roman" w:cs="Times-Roman"/>
          <w:b/>
          <w:bCs/>
          <w:sz w:val="28"/>
          <w:szCs w:val="28"/>
          <w:lang w:val="sv-SE"/>
        </w:rPr>
        <w:t>)</w:t>
      </w:r>
    </w:p>
    <w:p w14:paraId="5F14E01C" w14:textId="77777777" w:rsidR="007614A0" w:rsidRPr="00EF729F" w:rsidRDefault="007614A0" w:rsidP="000D4F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8"/>
          <w:szCs w:val="28"/>
          <w:lang w:val="en-GB"/>
        </w:rPr>
      </w:pPr>
      <w:r w:rsidRPr="00EF729F">
        <w:rPr>
          <w:rFonts w:ascii="Times New Roman" w:hAnsi="Times New Roman" w:cs="Times-Roman"/>
          <w:b/>
          <w:bCs/>
          <w:sz w:val="28"/>
          <w:szCs w:val="28"/>
          <w:lang w:val="en-GB"/>
        </w:rPr>
        <w:t>(</w:t>
      </w:r>
      <w:r w:rsidR="00732B0D" w:rsidRPr="00EF729F">
        <w:rPr>
          <w:rFonts w:ascii="Times New Roman" w:hAnsi="Times New Roman" w:cs="Times-Roman"/>
          <w:b/>
          <w:bCs/>
          <w:sz w:val="28"/>
          <w:szCs w:val="28"/>
          <w:lang w:val="en-GB"/>
        </w:rPr>
        <w:t>7,5</w:t>
      </w:r>
      <w:r w:rsidRPr="00EF729F">
        <w:rPr>
          <w:rFonts w:ascii="Times New Roman" w:hAnsi="Times New Roman" w:cs="Times-Roman"/>
          <w:b/>
          <w:bCs/>
          <w:sz w:val="28"/>
          <w:szCs w:val="28"/>
          <w:lang w:val="en-GB"/>
        </w:rPr>
        <w:t xml:space="preserve"> </w:t>
      </w:r>
      <w:proofErr w:type="spellStart"/>
      <w:r w:rsidRPr="00EF729F">
        <w:rPr>
          <w:rFonts w:ascii="Times New Roman" w:hAnsi="Times New Roman" w:cs="Times-Roman"/>
          <w:b/>
          <w:bCs/>
          <w:sz w:val="28"/>
          <w:szCs w:val="28"/>
          <w:lang w:val="en-GB"/>
        </w:rPr>
        <w:t>högskolepoäng</w:t>
      </w:r>
      <w:proofErr w:type="spellEnd"/>
      <w:r w:rsidRPr="00EF729F">
        <w:rPr>
          <w:rFonts w:ascii="Times New Roman" w:hAnsi="Times New Roman" w:cs="Times-Roman"/>
          <w:b/>
          <w:bCs/>
          <w:sz w:val="28"/>
          <w:szCs w:val="28"/>
          <w:lang w:val="en-GB"/>
        </w:rPr>
        <w:t xml:space="preserve">), </w:t>
      </w:r>
      <w:proofErr w:type="spellStart"/>
      <w:proofErr w:type="gramStart"/>
      <w:r w:rsidR="00732B0D" w:rsidRPr="00EF729F">
        <w:rPr>
          <w:rFonts w:ascii="Times New Roman" w:hAnsi="Times New Roman" w:cs="Times-Roman"/>
          <w:b/>
          <w:sz w:val="28"/>
          <w:szCs w:val="28"/>
          <w:lang w:val="en-GB"/>
        </w:rPr>
        <w:t>vt</w:t>
      </w:r>
      <w:proofErr w:type="spellEnd"/>
      <w:proofErr w:type="gramEnd"/>
      <w:r w:rsidR="00732B0D" w:rsidRPr="00EF729F">
        <w:rPr>
          <w:rFonts w:ascii="Times New Roman" w:hAnsi="Times New Roman" w:cs="Times-Roman"/>
          <w:b/>
          <w:sz w:val="28"/>
          <w:szCs w:val="28"/>
          <w:lang w:val="en-GB"/>
        </w:rPr>
        <w:t xml:space="preserve"> 2016</w:t>
      </w:r>
    </w:p>
    <w:p w14:paraId="3EE68556" w14:textId="77777777" w:rsidR="00C27C2A" w:rsidRPr="00EF729F" w:rsidRDefault="00C27C2A" w:rsidP="000D4F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/>
        </w:rPr>
      </w:pPr>
    </w:p>
    <w:p w14:paraId="6E6EE3C8" w14:textId="77777777" w:rsidR="00AD1957" w:rsidRPr="003C2459" w:rsidRDefault="00AD1957" w:rsidP="00AD195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lang w:val="sv-SE"/>
        </w:rPr>
      </w:pPr>
      <w:r>
        <w:rPr>
          <w:rFonts w:ascii="Times New Roman" w:hAnsi="Times New Roman" w:cs="Times-Roman"/>
          <w:sz w:val="24"/>
          <w:lang w:val="sv-SE"/>
        </w:rPr>
        <w:t xml:space="preserve">(Fastställd styrgruppen för </w:t>
      </w:r>
      <w:proofErr w:type="spellStart"/>
      <w:r>
        <w:rPr>
          <w:rFonts w:ascii="Times New Roman" w:hAnsi="Times New Roman" w:cs="Times-Roman"/>
          <w:sz w:val="24"/>
          <w:lang w:val="sv-SE"/>
        </w:rPr>
        <w:t>masterprogrammet</w:t>
      </w:r>
      <w:proofErr w:type="spellEnd"/>
      <w:r>
        <w:rPr>
          <w:rFonts w:ascii="Times New Roman" w:hAnsi="Times New Roman" w:cs="Times-Roman"/>
          <w:sz w:val="24"/>
          <w:lang w:val="sv-SE"/>
        </w:rPr>
        <w:t xml:space="preserve"> Film- och mediehistoria, SOL-Centrum, </w:t>
      </w:r>
      <w:r w:rsidRPr="00F67554">
        <w:rPr>
          <w:rFonts w:ascii="Times New Roman" w:hAnsi="Times New Roman" w:cs="Times-Roman"/>
          <w:sz w:val="24"/>
          <w:lang w:val="sv-SE"/>
        </w:rPr>
        <w:t>30</w:t>
      </w:r>
      <w:r w:rsidRPr="00732B0D">
        <w:rPr>
          <w:rFonts w:ascii="Times New Roman" w:hAnsi="Times New Roman" w:cs="Times-Roman"/>
          <w:color w:val="FF0000"/>
          <w:sz w:val="24"/>
          <w:lang w:val="sv-SE"/>
        </w:rPr>
        <w:t xml:space="preserve"> </w:t>
      </w:r>
      <w:r>
        <w:rPr>
          <w:rFonts w:ascii="Times New Roman" w:hAnsi="Times New Roman" w:cs="Times-Roman"/>
          <w:sz w:val="24"/>
          <w:lang w:val="sv-SE"/>
        </w:rPr>
        <w:t>november 2015</w:t>
      </w:r>
      <w:r w:rsidRPr="003C2459">
        <w:rPr>
          <w:rFonts w:ascii="Times New Roman" w:hAnsi="Times New Roman" w:cs="Times-Roman"/>
          <w:sz w:val="24"/>
          <w:lang w:val="sv-SE"/>
        </w:rPr>
        <w:t>)</w:t>
      </w:r>
    </w:p>
    <w:p w14:paraId="14B26147" w14:textId="77777777" w:rsidR="007614A0" w:rsidRPr="005241EB" w:rsidRDefault="007614A0" w:rsidP="000D4FE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4"/>
          <w:szCs w:val="24"/>
          <w:lang w:val="sv-SE"/>
        </w:rPr>
      </w:pPr>
      <w:bookmarkStart w:id="0" w:name="_GoBack"/>
      <w:bookmarkEnd w:id="0"/>
    </w:p>
    <w:p w14:paraId="09828995" w14:textId="3492E898" w:rsidR="00EF729F" w:rsidRPr="005241EB" w:rsidRDefault="00EF729F" w:rsidP="00EF729F">
      <w:pPr>
        <w:spacing w:line="240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r w:rsidRPr="005241EB">
        <w:rPr>
          <w:rFonts w:ascii="Times New Roman" w:hAnsi="Times New Roman"/>
          <w:sz w:val="24"/>
          <w:szCs w:val="24"/>
        </w:rPr>
        <w:t>Durovicova</w:t>
      </w:r>
      <w:proofErr w:type="spellEnd"/>
      <w:proofErr w:type="gramStart"/>
      <w:r w:rsidRPr="005241E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241EB">
        <w:rPr>
          <w:rFonts w:ascii="Times New Roman" w:hAnsi="Times New Roman"/>
          <w:sz w:val="24"/>
          <w:szCs w:val="24"/>
        </w:rPr>
        <w:t>Natasa</w:t>
      </w:r>
      <w:proofErr w:type="spellEnd"/>
      <w:proofErr w:type="gramEnd"/>
      <w:r w:rsidRPr="005241EB">
        <w:rPr>
          <w:rFonts w:ascii="Times New Roman" w:hAnsi="Times New Roman"/>
          <w:sz w:val="24"/>
          <w:szCs w:val="24"/>
        </w:rPr>
        <w:t xml:space="preserve"> &amp; Kathleen Newman (eds.) (2007)</w:t>
      </w:r>
      <w:proofErr w:type="gramStart"/>
      <w:r w:rsidRPr="005241EB">
        <w:rPr>
          <w:rFonts w:ascii="Times New Roman" w:hAnsi="Times New Roman"/>
          <w:sz w:val="24"/>
          <w:szCs w:val="24"/>
        </w:rPr>
        <w:t xml:space="preserve">. </w:t>
      </w:r>
      <w:r w:rsidRPr="005241EB">
        <w:rPr>
          <w:rFonts w:ascii="Times New Roman" w:hAnsi="Times New Roman"/>
          <w:i/>
          <w:sz w:val="24"/>
          <w:szCs w:val="24"/>
        </w:rPr>
        <w:t>World Cinema.</w:t>
      </w:r>
      <w:proofErr w:type="gramEnd"/>
      <w:r w:rsidRPr="005241EB">
        <w:rPr>
          <w:rFonts w:ascii="Times New Roman" w:hAnsi="Times New Roman"/>
          <w:i/>
          <w:sz w:val="24"/>
          <w:szCs w:val="24"/>
        </w:rPr>
        <w:t xml:space="preserve"> Transnational Perspectives</w:t>
      </w:r>
      <w:r w:rsidRPr="005241EB">
        <w:rPr>
          <w:rFonts w:ascii="Times New Roman" w:hAnsi="Times New Roman"/>
          <w:sz w:val="24"/>
          <w:szCs w:val="24"/>
        </w:rPr>
        <w:t xml:space="preserve">. London: </w:t>
      </w:r>
      <w:proofErr w:type="spellStart"/>
      <w:r w:rsidRPr="005241EB">
        <w:rPr>
          <w:rFonts w:ascii="Times New Roman" w:hAnsi="Times New Roman"/>
          <w:sz w:val="24"/>
          <w:szCs w:val="24"/>
        </w:rPr>
        <w:t>Routledge</w:t>
      </w:r>
      <w:proofErr w:type="spellEnd"/>
      <w:r w:rsidRPr="005241EB">
        <w:rPr>
          <w:rFonts w:ascii="Times New Roman" w:hAnsi="Times New Roman"/>
          <w:sz w:val="24"/>
          <w:szCs w:val="24"/>
        </w:rPr>
        <w:t>, 368 s.</w:t>
      </w:r>
    </w:p>
    <w:p w14:paraId="792FCDD5" w14:textId="77777777" w:rsidR="00EF729F" w:rsidRPr="005241EB" w:rsidRDefault="00EF729F" w:rsidP="00EF729F">
      <w:pPr>
        <w:spacing w:line="240" w:lineRule="auto"/>
        <w:ind w:left="-1134"/>
        <w:rPr>
          <w:rFonts w:ascii="Times New Roman" w:hAnsi="Times New Roman"/>
          <w:i/>
          <w:sz w:val="24"/>
          <w:szCs w:val="24"/>
        </w:rPr>
      </w:pPr>
    </w:p>
    <w:p w14:paraId="23363999" w14:textId="77777777" w:rsidR="005241EB" w:rsidRDefault="005241EB" w:rsidP="005241EB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  <w:r w:rsidRPr="005241EB">
        <w:rPr>
          <w:rFonts w:ascii="Times New Roman" w:hAnsi="Times New Roman"/>
          <w:sz w:val="24"/>
          <w:szCs w:val="24"/>
        </w:rPr>
        <w:t xml:space="preserve">Dwyer, Tim (2010). </w:t>
      </w:r>
      <w:r w:rsidRPr="005241EB">
        <w:rPr>
          <w:rFonts w:ascii="Times New Roman" w:hAnsi="Times New Roman"/>
          <w:i/>
          <w:sz w:val="24"/>
          <w:szCs w:val="24"/>
        </w:rPr>
        <w:t>Media Convergence</w:t>
      </w:r>
      <w:r w:rsidRPr="005241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241EB">
        <w:rPr>
          <w:rFonts w:ascii="Times New Roman" w:hAnsi="Times New Roman"/>
          <w:sz w:val="24"/>
          <w:szCs w:val="24"/>
        </w:rPr>
        <w:t>Open University Press, 200 s.</w:t>
      </w:r>
      <w:proofErr w:type="gramEnd"/>
    </w:p>
    <w:p w14:paraId="724C7A65" w14:textId="77777777" w:rsidR="005241EB" w:rsidRPr="005241EB" w:rsidRDefault="005241EB" w:rsidP="005241EB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39F86E19" w14:textId="4D269A18" w:rsidR="00EF729F" w:rsidRPr="005241EB" w:rsidRDefault="00EF729F" w:rsidP="005241EB">
      <w:pPr>
        <w:spacing w:line="240" w:lineRule="auto"/>
        <w:ind w:left="-1134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005241E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Ezra, Elizabeth &amp; </w:t>
      </w:r>
      <w:proofErr w:type="spellStart"/>
      <w:r w:rsidRPr="005241EB">
        <w:rPr>
          <w:rFonts w:asciiTheme="minorHAnsi" w:eastAsiaTheme="minorEastAsia" w:hAnsiTheme="minorHAnsi" w:cstheme="minorBidi"/>
          <w:sz w:val="24"/>
          <w:szCs w:val="24"/>
          <w:lang w:val="sv-SE"/>
        </w:rPr>
        <w:t>Rowden</w:t>
      </w:r>
      <w:proofErr w:type="spellEnd"/>
      <w:r w:rsidRPr="005241E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, Terry (eds) (2006). </w:t>
      </w:r>
      <w:r w:rsidRPr="005241EB">
        <w:rPr>
          <w:rFonts w:asciiTheme="minorHAnsi" w:eastAsiaTheme="minorEastAsia" w:hAnsiTheme="minorHAnsi" w:cstheme="minorBidi"/>
          <w:i/>
          <w:iCs/>
          <w:sz w:val="24"/>
          <w:szCs w:val="24"/>
          <w:lang w:val="sv-SE"/>
        </w:rPr>
        <w:t xml:space="preserve">Transnational </w:t>
      </w:r>
      <w:proofErr w:type="spellStart"/>
      <w:r w:rsidRPr="005241EB">
        <w:rPr>
          <w:rFonts w:asciiTheme="minorHAnsi" w:eastAsiaTheme="minorEastAsia" w:hAnsiTheme="minorHAnsi" w:cstheme="minorBidi"/>
          <w:i/>
          <w:iCs/>
          <w:sz w:val="24"/>
          <w:szCs w:val="24"/>
          <w:lang w:val="sv-SE"/>
        </w:rPr>
        <w:t>cinema</w:t>
      </w:r>
      <w:proofErr w:type="spellEnd"/>
      <w:r w:rsidRPr="005241EB">
        <w:rPr>
          <w:rFonts w:asciiTheme="minorHAnsi" w:eastAsiaTheme="minorEastAsia" w:hAnsiTheme="minorHAnsi" w:cstheme="minorBidi"/>
          <w:i/>
          <w:iCs/>
          <w:sz w:val="24"/>
          <w:szCs w:val="24"/>
          <w:lang w:val="sv-SE"/>
        </w:rPr>
        <w:t xml:space="preserve">: the film </w:t>
      </w:r>
      <w:proofErr w:type="spellStart"/>
      <w:r w:rsidRPr="005241EB">
        <w:rPr>
          <w:rFonts w:asciiTheme="minorHAnsi" w:eastAsiaTheme="minorEastAsia" w:hAnsiTheme="minorHAnsi" w:cstheme="minorBidi"/>
          <w:i/>
          <w:iCs/>
          <w:sz w:val="24"/>
          <w:szCs w:val="24"/>
          <w:lang w:val="sv-SE"/>
        </w:rPr>
        <w:t>reader</w:t>
      </w:r>
      <w:proofErr w:type="spellEnd"/>
      <w:r w:rsidRPr="005241EB">
        <w:rPr>
          <w:rFonts w:asciiTheme="minorHAnsi" w:eastAsiaTheme="minorEastAsia" w:hAnsiTheme="minorHAnsi" w:cstheme="minorBidi"/>
          <w:sz w:val="24"/>
          <w:szCs w:val="24"/>
          <w:lang w:val="sv-SE"/>
        </w:rPr>
        <w:t>. London: Routledge, 213 s.</w:t>
      </w:r>
    </w:p>
    <w:p w14:paraId="40B7609E" w14:textId="77777777" w:rsidR="00EF729F" w:rsidRPr="005241EB" w:rsidRDefault="00EF729F" w:rsidP="00EF729F">
      <w:pPr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3AB4C383" w14:textId="393EE7E3" w:rsidR="00EF729F" w:rsidRPr="005241EB" w:rsidRDefault="00EF729F" w:rsidP="00EF729F">
      <w:pPr>
        <w:spacing w:line="240" w:lineRule="auto"/>
        <w:ind w:left="-1134"/>
        <w:rPr>
          <w:rFonts w:ascii="Times New Roman" w:hAnsi="Times New Roman"/>
          <w:sz w:val="24"/>
          <w:szCs w:val="24"/>
        </w:rPr>
      </w:pPr>
      <w:proofErr w:type="gramStart"/>
      <w:r w:rsidRPr="005241EB">
        <w:rPr>
          <w:rFonts w:ascii="Times New Roman" w:hAnsi="Times New Roman"/>
          <w:sz w:val="24"/>
          <w:szCs w:val="24"/>
        </w:rPr>
        <w:t xml:space="preserve">Hake, Sabine &amp; Janet </w:t>
      </w:r>
      <w:proofErr w:type="spellStart"/>
      <w:r w:rsidRPr="005241EB">
        <w:rPr>
          <w:rFonts w:ascii="Times New Roman" w:hAnsi="Times New Roman"/>
          <w:sz w:val="24"/>
          <w:szCs w:val="24"/>
        </w:rPr>
        <w:t>Staiger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241EB">
        <w:rPr>
          <w:rFonts w:ascii="Times New Roman" w:hAnsi="Times New Roman"/>
          <w:sz w:val="24"/>
          <w:szCs w:val="24"/>
        </w:rPr>
        <w:t>eds</w:t>
      </w:r>
      <w:proofErr w:type="spellEnd"/>
      <w:r w:rsidRPr="005241EB">
        <w:rPr>
          <w:rFonts w:ascii="Times New Roman" w:hAnsi="Times New Roman"/>
          <w:sz w:val="24"/>
          <w:szCs w:val="24"/>
        </w:rPr>
        <w:t>) (2009).</w:t>
      </w:r>
      <w:proofErr w:type="gram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41EB">
        <w:rPr>
          <w:rFonts w:ascii="Times New Roman" w:hAnsi="Times New Roman"/>
          <w:i/>
          <w:sz w:val="24"/>
          <w:szCs w:val="24"/>
        </w:rPr>
        <w:t>Convergence Media History</w:t>
      </w:r>
      <w:r w:rsidRPr="005241EB">
        <w:rPr>
          <w:rFonts w:ascii="Times New Roman" w:hAnsi="Times New Roman"/>
          <w:sz w:val="24"/>
          <w:szCs w:val="24"/>
        </w:rPr>
        <w:t>.</w:t>
      </w:r>
      <w:proofErr w:type="gramEnd"/>
      <w:r w:rsidRPr="005241EB">
        <w:rPr>
          <w:rFonts w:ascii="Times New Roman" w:hAnsi="Times New Roman"/>
          <w:sz w:val="24"/>
          <w:szCs w:val="24"/>
        </w:rPr>
        <w:t xml:space="preserve"> London: </w:t>
      </w:r>
      <w:proofErr w:type="spellStart"/>
      <w:r w:rsidRPr="005241EB">
        <w:rPr>
          <w:rFonts w:ascii="Times New Roman" w:hAnsi="Times New Roman"/>
          <w:sz w:val="24"/>
          <w:szCs w:val="24"/>
        </w:rPr>
        <w:t>Routledge</w:t>
      </w:r>
      <w:proofErr w:type="spellEnd"/>
      <w:r w:rsidRPr="005241EB">
        <w:rPr>
          <w:rFonts w:ascii="Times New Roman" w:hAnsi="Times New Roman"/>
          <w:sz w:val="24"/>
          <w:szCs w:val="24"/>
        </w:rPr>
        <w:t>, 211 s.</w:t>
      </w:r>
    </w:p>
    <w:p w14:paraId="0AA48988" w14:textId="77777777" w:rsidR="00EF729F" w:rsidRPr="005241EB" w:rsidRDefault="00EF729F" w:rsidP="00EF729F">
      <w:pPr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43BD46BD" w14:textId="42B9399A" w:rsidR="00EF729F" w:rsidRPr="005241EB" w:rsidRDefault="00EF729F" w:rsidP="00EF729F">
      <w:pPr>
        <w:spacing w:line="240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41EB">
        <w:rPr>
          <w:rFonts w:ascii="Times New Roman" w:hAnsi="Times New Roman"/>
          <w:sz w:val="24"/>
          <w:szCs w:val="24"/>
        </w:rPr>
        <w:t>Shohat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, Ella &amp; Robert </w:t>
      </w:r>
      <w:proofErr w:type="spellStart"/>
      <w:r w:rsidRPr="005241EB">
        <w:rPr>
          <w:rFonts w:ascii="Times New Roman" w:hAnsi="Times New Roman"/>
          <w:sz w:val="24"/>
          <w:szCs w:val="24"/>
        </w:rPr>
        <w:t>Stam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(2003).</w:t>
      </w:r>
      <w:proofErr w:type="gram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41EB">
        <w:rPr>
          <w:rFonts w:ascii="Times New Roman" w:hAnsi="Times New Roman"/>
          <w:i/>
          <w:sz w:val="24"/>
          <w:szCs w:val="24"/>
        </w:rPr>
        <w:t xml:space="preserve">Multiculturalism, </w:t>
      </w:r>
      <w:proofErr w:type="spellStart"/>
      <w:r w:rsidRPr="005241EB">
        <w:rPr>
          <w:rFonts w:ascii="Times New Roman" w:hAnsi="Times New Roman"/>
          <w:i/>
          <w:sz w:val="24"/>
          <w:szCs w:val="24"/>
        </w:rPr>
        <w:t>Postcoloniality</w:t>
      </w:r>
      <w:proofErr w:type="spellEnd"/>
      <w:r w:rsidRPr="005241EB">
        <w:rPr>
          <w:rFonts w:ascii="Times New Roman" w:hAnsi="Times New Roman"/>
          <w:i/>
          <w:sz w:val="24"/>
          <w:szCs w:val="24"/>
        </w:rPr>
        <w:t xml:space="preserve"> and Transnational Media</w:t>
      </w:r>
      <w:r w:rsidRPr="005241EB">
        <w:rPr>
          <w:rFonts w:ascii="Times New Roman" w:hAnsi="Times New Roman"/>
          <w:sz w:val="24"/>
          <w:szCs w:val="24"/>
        </w:rPr>
        <w:t>.</w:t>
      </w:r>
      <w:proofErr w:type="gram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41EB">
        <w:rPr>
          <w:rFonts w:ascii="Times New Roman" w:hAnsi="Times New Roman"/>
          <w:sz w:val="24"/>
          <w:szCs w:val="24"/>
        </w:rPr>
        <w:t>Rutgers University Press, 335 s.</w:t>
      </w:r>
      <w:proofErr w:type="gramEnd"/>
    </w:p>
    <w:p w14:paraId="653CCEB7" w14:textId="77777777" w:rsidR="00EF729F" w:rsidRPr="005241EB" w:rsidRDefault="00EF729F" w:rsidP="00EF729F">
      <w:pPr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475874D3" w14:textId="77777777" w:rsidR="005241EB" w:rsidRPr="005241EB" w:rsidRDefault="005241EB" w:rsidP="00EF729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1909A539" w14:textId="77777777" w:rsidR="005241EB" w:rsidRPr="005241EB" w:rsidRDefault="005241EB" w:rsidP="005241E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sz w:val="24"/>
          <w:szCs w:val="24"/>
        </w:rPr>
      </w:pPr>
      <w:r w:rsidRPr="005241EB">
        <w:rPr>
          <w:rFonts w:ascii="Times New Roman" w:hAnsi="Times New Roman"/>
          <w:sz w:val="24"/>
          <w:szCs w:val="24"/>
        </w:rPr>
        <w:t xml:space="preserve">Till </w:t>
      </w:r>
      <w:proofErr w:type="spellStart"/>
      <w:r w:rsidRPr="005241EB">
        <w:rPr>
          <w:rFonts w:ascii="Times New Roman" w:hAnsi="Times New Roman"/>
          <w:sz w:val="24"/>
          <w:szCs w:val="24"/>
        </w:rPr>
        <w:t>detta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kommer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texter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som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hämtas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antingen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fritt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på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nätet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eller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genom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den</w:t>
      </w:r>
    </w:p>
    <w:p w14:paraId="22143DB9" w14:textId="77777777" w:rsidR="005241EB" w:rsidRPr="005241EB" w:rsidRDefault="005241EB" w:rsidP="005241E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41EB">
        <w:rPr>
          <w:rFonts w:ascii="Times New Roman" w:hAnsi="Times New Roman"/>
          <w:sz w:val="24"/>
          <w:szCs w:val="24"/>
        </w:rPr>
        <w:t>filmvetenskapliga</w:t>
      </w:r>
      <w:proofErr w:type="spellEnd"/>
      <w:proofErr w:type="gram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ämnesguidens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resurser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241EB">
        <w:rPr>
          <w:rFonts w:ascii="Times New Roman" w:hAnsi="Times New Roman"/>
          <w:sz w:val="24"/>
          <w:szCs w:val="24"/>
        </w:rPr>
        <w:t>ca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200 s)</w:t>
      </w:r>
    </w:p>
    <w:p w14:paraId="27869B25" w14:textId="77777777" w:rsidR="005241EB" w:rsidRDefault="005241EB" w:rsidP="00EF729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71FAA1C5" w14:textId="371CFFC6" w:rsidR="005241EB" w:rsidRDefault="005241EB" w:rsidP="00EF729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68D3380A" w14:textId="77777777" w:rsidR="00EF729F" w:rsidRDefault="00EF729F" w:rsidP="00EF729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0A19D79D" w14:textId="77777777" w:rsidR="00EF729F" w:rsidRPr="00EF729F" w:rsidRDefault="00EF729F" w:rsidP="00EF729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1A4A9432" w14:textId="77777777" w:rsidR="007614A0" w:rsidRPr="00EF729F" w:rsidRDefault="007614A0" w:rsidP="00EF729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szCs w:val="24"/>
          <w:lang w:val="sv-SE"/>
        </w:rPr>
      </w:pPr>
    </w:p>
    <w:sectPr w:rsidR="007614A0" w:rsidRPr="00EF729F" w:rsidSect="002F0385">
      <w:headerReference w:type="default" r:id="rId7"/>
      <w:headerReference w:type="first" r:id="rId8"/>
      <w:footerReference w:type="first" r:id="rId9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622AB" w14:textId="77777777" w:rsidR="00EF729F" w:rsidRDefault="00EF729F">
      <w:pPr>
        <w:spacing w:line="240" w:lineRule="auto"/>
      </w:pPr>
      <w:r>
        <w:separator/>
      </w:r>
    </w:p>
  </w:endnote>
  <w:endnote w:type="continuationSeparator" w:id="0">
    <w:p w14:paraId="455BE850" w14:textId="77777777" w:rsidR="00EF729F" w:rsidRDefault="00EF7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utiger 45 Light">
    <w:altName w:val="Helvetica Neue Bold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4FD53" w14:textId="77777777" w:rsidR="00EF729F" w:rsidRPr="007B4469" w:rsidRDefault="00EF729F" w:rsidP="007B4469">
    <w:pPr>
      <w:pStyle w:val="Sidfot"/>
      <w:ind w:left="0"/>
      <w:rPr>
        <w:lang w:val="sv-S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3013A" w14:textId="77777777" w:rsidR="00EF729F" w:rsidRDefault="00EF729F">
      <w:pPr>
        <w:spacing w:line="240" w:lineRule="auto"/>
      </w:pPr>
      <w:r>
        <w:separator/>
      </w:r>
    </w:p>
  </w:footnote>
  <w:footnote w:type="continuationSeparator" w:id="0">
    <w:p w14:paraId="7F88C12E" w14:textId="77777777" w:rsidR="00EF729F" w:rsidRDefault="00EF7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D945" w14:textId="77777777" w:rsidR="00EF729F" w:rsidRDefault="00EF729F">
    <w:pPr>
      <w:pStyle w:val="Sidhuv"/>
      <w:ind w:left="0"/>
    </w:pPr>
  </w:p>
  <w:p w14:paraId="029EF161" w14:textId="77777777" w:rsidR="00EF729F" w:rsidRDefault="00EF729F">
    <w:pPr>
      <w:pStyle w:val="Sidhuv"/>
      <w:ind w:left="0"/>
    </w:pPr>
  </w:p>
  <w:p w14:paraId="269ECA64" w14:textId="77777777" w:rsidR="00EF729F" w:rsidRDefault="00EF729F">
    <w:pPr>
      <w:pStyle w:val="Sidhuv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D893" w14:textId="77777777" w:rsidR="00EF729F" w:rsidRDefault="00EF729F">
    <w:pPr>
      <w:pStyle w:val="Sidhuv"/>
      <w:ind w:left="-1134"/>
    </w:pPr>
    <w:r>
      <w:rPr>
        <w:noProof/>
        <w:sz w:val="24"/>
        <w:lang w:val="sv-SE"/>
      </w:rPr>
      <w:drawing>
        <wp:inline distT="0" distB="0" distL="0" distR="0" wp14:anchorId="35AD2DDE" wp14:editId="4FC5625B">
          <wp:extent cx="847725" cy="118110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46E4C" w14:textId="77777777" w:rsidR="00EF729F" w:rsidRDefault="00EF729F">
    <w:pPr>
      <w:pStyle w:val="Sidhuv"/>
    </w:pPr>
  </w:p>
  <w:p w14:paraId="3F982CDB" w14:textId="77777777" w:rsidR="00EF729F" w:rsidRDefault="00EF729F">
    <w:pPr>
      <w:pStyle w:val="Sidhuv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5B2C8D" wp14:editId="5EC901DA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1905" b="25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58DFDC" w14:textId="77777777" w:rsidR="00EF729F" w:rsidRDefault="00EF729F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14:paraId="4C90E8B1" w14:textId="77777777" w:rsidR="00EF729F" w:rsidRDefault="00EF729F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14:paraId="6E3BAC1C" w14:textId="77777777" w:rsidR="00EF729F" w:rsidRDefault="00EF729F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6.7pt;margin-top:147.4pt;width:232.35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" o:allowincell="f" filled="f" stroked="f" strokeweight="0">
              <v:textbox inset="0,0,0,0">
                <w:txbxContent>
                  <w:p w14:paraId="6058DFDC" w14:textId="77777777" w:rsidR="00EF729F" w:rsidRDefault="00EF729F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14:paraId="4C90E8B1" w14:textId="77777777" w:rsidR="00EF729F" w:rsidRDefault="00EF729F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14:paraId="6E3BAC1C" w14:textId="77777777" w:rsidR="00EF729F" w:rsidRDefault="00EF729F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BFD9FD4" w14:textId="77777777" w:rsidR="00EF729F" w:rsidRDefault="00EF729F">
    <w:pPr>
      <w:pStyle w:val="Sidhuv"/>
    </w:pPr>
  </w:p>
  <w:p w14:paraId="5BE972C9" w14:textId="77777777" w:rsidR="00EF729F" w:rsidRDefault="00EF729F">
    <w:pPr>
      <w:pStyle w:val="Sidhuv"/>
    </w:pPr>
  </w:p>
  <w:p w14:paraId="25E58301" w14:textId="77777777" w:rsidR="00EF729F" w:rsidRDefault="00EF729F">
    <w:pPr>
      <w:pStyle w:val="Sidhuv"/>
    </w:pPr>
  </w:p>
  <w:p w14:paraId="70DF8C1C" w14:textId="77777777" w:rsidR="00EF729F" w:rsidRDefault="00EF729F">
    <w:pPr>
      <w:pStyle w:val="Sidhuv"/>
    </w:pPr>
  </w:p>
  <w:p w14:paraId="4B0F0AB4" w14:textId="77777777" w:rsidR="00EF729F" w:rsidRDefault="00EF729F">
    <w:pPr>
      <w:pStyle w:val="Sidhuv"/>
    </w:pPr>
  </w:p>
  <w:p w14:paraId="1B1A7109" w14:textId="77777777" w:rsidR="00EF729F" w:rsidRDefault="00EF729F">
    <w:pPr>
      <w:pStyle w:val="Sidhu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32B06"/>
    <w:rsid w:val="00042FE4"/>
    <w:rsid w:val="000526C4"/>
    <w:rsid w:val="000D43B5"/>
    <w:rsid w:val="000D4FEF"/>
    <w:rsid w:val="00195F98"/>
    <w:rsid w:val="001A197E"/>
    <w:rsid w:val="001C4ED9"/>
    <w:rsid w:val="001F6B39"/>
    <w:rsid w:val="00240B90"/>
    <w:rsid w:val="00240FCE"/>
    <w:rsid w:val="0024482F"/>
    <w:rsid w:val="00260141"/>
    <w:rsid w:val="00296D51"/>
    <w:rsid w:val="002C059D"/>
    <w:rsid w:val="002F0385"/>
    <w:rsid w:val="002F59F1"/>
    <w:rsid w:val="003809B1"/>
    <w:rsid w:val="003A715A"/>
    <w:rsid w:val="003C2459"/>
    <w:rsid w:val="003D1E90"/>
    <w:rsid w:val="00430320"/>
    <w:rsid w:val="004A4976"/>
    <w:rsid w:val="004C2499"/>
    <w:rsid w:val="004E65B9"/>
    <w:rsid w:val="005241EB"/>
    <w:rsid w:val="00550D0A"/>
    <w:rsid w:val="005A0B93"/>
    <w:rsid w:val="005B00F6"/>
    <w:rsid w:val="005D11AE"/>
    <w:rsid w:val="006119A9"/>
    <w:rsid w:val="0066391E"/>
    <w:rsid w:val="00670815"/>
    <w:rsid w:val="006D53BE"/>
    <w:rsid w:val="006F7A1D"/>
    <w:rsid w:val="00701D77"/>
    <w:rsid w:val="00732B0D"/>
    <w:rsid w:val="00736317"/>
    <w:rsid w:val="007614A0"/>
    <w:rsid w:val="00764CD1"/>
    <w:rsid w:val="007951A0"/>
    <w:rsid w:val="00795E81"/>
    <w:rsid w:val="007A0558"/>
    <w:rsid w:val="007A5921"/>
    <w:rsid w:val="007B4469"/>
    <w:rsid w:val="007B69E7"/>
    <w:rsid w:val="007E663E"/>
    <w:rsid w:val="00853518"/>
    <w:rsid w:val="00982E14"/>
    <w:rsid w:val="009A1CDE"/>
    <w:rsid w:val="009A5EFD"/>
    <w:rsid w:val="00A360D7"/>
    <w:rsid w:val="00A76A75"/>
    <w:rsid w:val="00A81576"/>
    <w:rsid w:val="00AD1957"/>
    <w:rsid w:val="00B17D57"/>
    <w:rsid w:val="00B46784"/>
    <w:rsid w:val="00BF2B19"/>
    <w:rsid w:val="00C05F47"/>
    <w:rsid w:val="00C14002"/>
    <w:rsid w:val="00C27C2A"/>
    <w:rsid w:val="00C32689"/>
    <w:rsid w:val="00C8465E"/>
    <w:rsid w:val="00D16945"/>
    <w:rsid w:val="00D65763"/>
    <w:rsid w:val="00D70490"/>
    <w:rsid w:val="00DD7325"/>
    <w:rsid w:val="00E538C9"/>
    <w:rsid w:val="00E55583"/>
    <w:rsid w:val="00EC2728"/>
    <w:rsid w:val="00EC47C8"/>
    <w:rsid w:val="00EC703D"/>
    <w:rsid w:val="00ED3789"/>
    <w:rsid w:val="00EF685F"/>
    <w:rsid w:val="00EF729F"/>
    <w:rsid w:val="00F26DCB"/>
    <w:rsid w:val="00F54136"/>
    <w:rsid w:val="00F941B0"/>
    <w:rsid w:val="00FA1D58"/>
    <w:rsid w:val="00FF67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C22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85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2F0385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6F7A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DD7325"/>
    <w:rPr>
      <w:rFonts w:ascii="Calibri" w:hAnsi="Calibri" w:cs="Times New Roman"/>
      <w:b/>
      <w:bCs/>
      <w:kern w:val="32"/>
      <w:sz w:val="32"/>
      <w:lang w:val="en-US" w:eastAsia="sv-SE"/>
    </w:rPr>
  </w:style>
  <w:style w:type="character" w:customStyle="1" w:styleId="Rubrik3Char">
    <w:name w:val="Rubrik 3 Char"/>
    <w:basedOn w:val="Standardstycketypsnitt"/>
    <w:link w:val="Rubrik3"/>
    <w:uiPriority w:val="99"/>
    <w:semiHidden/>
    <w:rsid w:val="00DD7325"/>
    <w:rPr>
      <w:rFonts w:ascii="Calibri" w:hAnsi="Calibri" w:cs="Times New Roman"/>
      <w:b/>
      <w:bCs/>
      <w:sz w:val="26"/>
      <w:lang w:val="en-US"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 w:cs="Times New Roman"/>
      <w:sz w:val="16"/>
      <w:lang w:val="en-US"/>
    </w:rPr>
  </w:style>
  <w:style w:type="table" w:customStyle="1" w:styleId="Normaltabel3">
    <w:name w:val="Normal tabel3"/>
    <w:uiPriority w:val="99"/>
    <w:semiHidden/>
    <w:rsid w:val="00EC7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DD73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FA1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2F0385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2F0385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2F0385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2F0385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_ggare"/>
    <w:basedOn w:val="fakultetinst"/>
    <w:uiPriority w:val="99"/>
    <w:rsid w:val="002F0385"/>
    <w:rPr>
      <w:i/>
    </w:rPr>
  </w:style>
  <w:style w:type="paragraph" w:customStyle="1" w:styleId="sidfotslinje">
    <w:name w:val="sidfotslinje"/>
    <w:basedOn w:val="Sidfot"/>
    <w:uiPriority w:val="99"/>
    <w:rsid w:val="002F038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2F0385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2F0385"/>
  </w:style>
  <w:style w:type="character" w:customStyle="1" w:styleId="Hyperlnk1">
    <w:name w:val="Hyperl_nk1"/>
    <w:uiPriority w:val="99"/>
    <w:rsid w:val="002F0385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2F0385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2F0385"/>
  </w:style>
  <w:style w:type="character" w:customStyle="1" w:styleId="BrdtextChar">
    <w:name w:val="Brödtext Char"/>
    <w:basedOn w:val="Standardstycketypsnitt"/>
    <w:link w:val="Brdtex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2F0385"/>
    <w:pPr>
      <w:jc w:val="right"/>
    </w:pPr>
  </w:style>
  <w:style w:type="paragraph" w:customStyle="1" w:styleId="Brevrubrik">
    <w:name w:val="Brevrubrik"/>
    <w:basedOn w:val="rubrik"/>
    <w:uiPriority w:val="99"/>
    <w:rsid w:val="002F0385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_rformater"/>
    <w:basedOn w:val="Standardstycketypsnitt"/>
    <w:uiPriority w:val="99"/>
    <w:semiHidden/>
    <w:rsid w:val="004C2499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20"/>
    <w:qFormat/>
    <w:rsid w:val="00240FCE"/>
    <w:rPr>
      <w:rFonts w:cs="Times New Roman"/>
      <w:i/>
    </w:rPr>
  </w:style>
  <w:style w:type="paragraph" w:styleId="Ingetavstnd">
    <w:name w:val="No Spacing"/>
    <w:uiPriority w:val="99"/>
    <w:semiHidden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6F7A1D"/>
    <w:rPr>
      <w:rFonts w:cs="Times New Roman"/>
      <w:sz w:val="18"/>
    </w:rPr>
  </w:style>
  <w:style w:type="paragraph" w:styleId="Kommentarer">
    <w:name w:val="annotation text"/>
    <w:basedOn w:val="Normal"/>
    <w:link w:val="KommentarerChar"/>
    <w:uiPriority w:val="99"/>
    <w:semiHidden/>
    <w:rsid w:val="006F7A1D"/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D7325"/>
    <w:rPr>
      <w:rFonts w:ascii="AGaramond" w:hAnsi="AGaramond" w:cs="Times New Roman"/>
      <w:sz w:val="24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F7A1D"/>
    <w:rPr>
      <w:sz w:val="22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325"/>
    <w:rPr>
      <w:rFonts w:ascii="AGaramond" w:hAnsi="AGaramond" w:cs="Times New Roman"/>
      <w:b/>
      <w:bCs/>
      <w:sz w:val="24"/>
      <w:lang w:val="en-US" w:eastAsia="sv-SE"/>
    </w:rPr>
  </w:style>
  <w:style w:type="paragraph" w:customStyle="1" w:styleId="xmsonormal">
    <w:name w:val="x_msonormal"/>
    <w:basedOn w:val="Normal"/>
    <w:rsid w:val="00F54136"/>
    <w:pPr>
      <w:spacing w:before="100" w:beforeAutospacing="1" w:after="100" w:afterAutospacing="1" w:line="240" w:lineRule="auto"/>
    </w:pPr>
    <w:rPr>
      <w:rFonts w:ascii="Times" w:hAnsi="Times"/>
      <w:sz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4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B4469"/>
    <w:rPr>
      <w:rFonts w:ascii="AGaramond" w:hAnsi="AGaramond"/>
      <w:sz w:val="22"/>
      <w:lang w:val="en-US" w:eastAsia="sv-SE"/>
    </w:rPr>
  </w:style>
  <w:style w:type="table" w:styleId="Tabellrutnt">
    <w:name w:val="Table Grid"/>
    <w:basedOn w:val="Normaltabell"/>
    <w:uiPriority w:val="59"/>
    <w:rsid w:val="003D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85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2F0385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6F7A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DD7325"/>
    <w:rPr>
      <w:rFonts w:ascii="Calibri" w:hAnsi="Calibri" w:cs="Times New Roman"/>
      <w:b/>
      <w:bCs/>
      <w:kern w:val="32"/>
      <w:sz w:val="32"/>
      <w:lang w:val="en-US" w:eastAsia="sv-SE"/>
    </w:rPr>
  </w:style>
  <w:style w:type="character" w:customStyle="1" w:styleId="Rubrik3Char">
    <w:name w:val="Rubrik 3 Char"/>
    <w:basedOn w:val="Standardstycketypsnitt"/>
    <w:link w:val="Rubrik3"/>
    <w:uiPriority w:val="99"/>
    <w:semiHidden/>
    <w:rsid w:val="00DD7325"/>
    <w:rPr>
      <w:rFonts w:ascii="Calibri" w:hAnsi="Calibri" w:cs="Times New Roman"/>
      <w:b/>
      <w:bCs/>
      <w:sz w:val="26"/>
      <w:lang w:val="en-US"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 w:cs="Times New Roman"/>
      <w:sz w:val="16"/>
      <w:lang w:val="en-US"/>
    </w:rPr>
  </w:style>
  <w:style w:type="table" w:customStyle="1" w:styleId="Normaltabel3">
    <w:name w:val="Normal tabel3"/>
    <w:uiPriority w:val="99"/>
    <w:semiHidden/>
    <w:rsid w:val="00EC7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DD73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FA1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2F0385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2F0385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2F0385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2F0385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_ggare"/>
    <w:basedOn w:val="fakultetinst"/>
    <w:uiPriority w:val="99"/>
    <w:rsid w:val="002F0385"/>
    <w:rPr>
      <w:i/>
    </w:rPr>
  </w:style>
  <w:style w:type="paragraph" w:customStyle="1" w:styleId="sidfotslinje">
    <w:name w:val="sidfotslinje"/>
    <w:basedOn w:val="Sidfot"/>
    <w:uiPriority w:val="99"/>
    <w:rsid w:val="002F038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2F0385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2F0385"/>
  </w:style>
  <w:style w:type="character" w:customStyle="1" w:styleId="Hyperlnk1">
    <w:name w:val="Hyperl_nk1"/>
    <w:uiPriority w:val="99"/>
    <w:rsid w:val="002F0385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2F0385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2F0385"/>
  </w:style>
  <w:style w:type="character" w:customStyle="1" w:styleId="BrdtextChar">
    <w:name w:val="Brödtext Char"/>
    <w:basedOn w:val="Standardstycketypsnitt"/>
    <w:link w:val="Brdtex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2F0385"/>
    <w:pPr>
      <w:jc w:val="right"/>
    </w:pPr>
  </w:style>
  <w:style w:type="paragraph" w:customStyle="1" w:styleId="Brevrubrik">
    <w:name w:val="Brevrubrik"/>
    <w:basedOn w:val="rubrik"/>
    <w:uiPriority w:val="99"/>
    <w:rsid w:val="002F0385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_rformater"/>
    <w:basedOn w:val="Standardstycketypsnitt"/>
    <w:uiPriority w:val="99"/>
    <w:semiHidden/>
    <w:rsid w:val="004C2499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20"/>
    <w:qFormat/>
    <w:rsid w:val="00240FCE"/>
    <w:rPr>
      <w:rFonts w:cs="Times New Roman"/>
      <w:i/>
    </w:rPr>
  </w:style>
  <w:style w:type="paragraph" w:styleId="Ingetavstnd">
    <w:name w:val="No Spacing"/>
    <w:uiPriority w:val="99"/>
    <w:semiHidden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6F7A1D"/>
    <w:rPr>
      <w:rFonts w:cs="Times New Roman"/>
      <w:sz w:val="18"/>
    </w:rPr>
  </w:style>
  <w:style w:type="paragraph" w:styleId="Kommentarer">
    <w:name w:val="annotation text"/>
    <w:basedOn w:val="Normal"/>
    <w:link w:val="KommentarerChar"/>
    <w:uiPriority w:val="99"/>
    <w:semiHidden/>
    <w:rsid w:val="006F7A1D"/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D7325"/>
    <w:rPr>
      <w:rFonts w:ascii="AGaramond" w:hAnsi="AGaramond" w:cs="Times New Roman"/>
      <w:sz w:val="24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F7A1D"/>
    <w:rPr>
      <w:sz w:val="22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325"/>
    <w:rPr>
      <w:rFonts w:ascii="AGaramond" w:hAnsi="AGaramond" w:cs="Times New Roman"/>
      <w:b/>
      <w:bCs/>
      <w:sz w:val="24"/>
      <w:lang w:val="en-US" w:eastAsia="sv-SE"/>
    </w:rPr>
  </w:style>
  <w:style w:type="paragraph" w:customStyle="1" w:styleId="xmsonormal">
    <w:name w:val="x_msonormal"/>
    <w:basedOn w:val="Normal"/>
    <w:rsid w:val="00F54136"/>
    <w:pPr>
      <w:spacing w:before="100" w:beforeAutospacing="1" w:after="100" w:afterAutospacing="1" w:line="240" w:lineRule="auto"/>
    </w:pPr>
    <w:rPr>
      <w:rFonts w:ascii="Times" w:hAnsi="Times"/>
      <w:sz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4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B4469"/>
    <w:rPr>
      <w:rFonts w:ascii="AGaramond" w:hAnsi="AGaramond"/>
      <w:sz w:val="22"/>
      <w:lang w:val="en-US" w:eastAsia="sv-SE"/>
    </w:rPr>
  </w:style>
  <w:style w:type="table" w:styleId="Tabellrutnt">
    <w:name w:val="Table Grid"/>
    <w:basedOn w:val="Normaltabell"/>
    <w:uiPriority w:val="59"/>
    <w:rsid w:val="003D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Lars Gustaf Andersson</cp:lastModifiedBy>
  <cp:revision>6</cp:revision>
  <dcterms:created xsi:type="dcterms:W3CDTF">2015-11-25T12:56:00Z</dcterms:created>
  <dcterms:modified xsi:type="dcterms:W3CDTF">2015-12-02T10:48:00Z</dcterms:modified>
</cp:coreProperties>
</file>