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9B93E" w14:textId="70561165" w:rsidR="000861D1" w:rsidRPr="00F8423C" w:rsidRDefault="00F8423C" w:rsidP="00F8423C">
      <w:pPr>
        <w:ind w:left="-1134"/>
        <w:rPr>
          <w:rFonts w:ascii="Times New Roman" w:hAnsi="Times New Roman"/>
          <w:b/>
          <w:sz w:val="28"/>
          <w:szCs w:val="28"/>
        </w:rPr>
      </w:pPr>
      <w:r w:rsidRPr="00F8423C">
        <w:rPr>
          <w:rFonts w:ascii="Times New Roman" w:hAnsi="Times New Roman"/>
          <w:b/>
          <w:sz w:val="28"/>
          <w:szCs w:val="28"/>
        </w:rPr>
        <w:t>Litteraturlista för</w:t>
      </w:r>
    </w:p>
    <w:p w14:paraId="1192203F" w14:textId="77777777" w:rsidR="00F8423C" w:rsidRPr="00EF729F" w:rsidRDefault="00F8423C" w:rsidP="00F8423C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FIMN05 </w:t>
      </w:r>
      <w:r w:rsidR="000861D1" w:rsidRPr="00F8423C">
        <w:rPr>
          <w:rFonts w:ascii="Times New Roman" w:hAnsi="Times New Roman"/>
          <w:b/>
          <w:sz w:val="28"/>
          <w:szCs w:val="28"/>
          <w:lang w:val="en-GB"/>
        </w:rPr>
        <w:t>Den svenska filmkulturen i en global context (Swedish Film Culture in a Global Context)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EF729F">
        <w:rPr>
          <w:rFonts w:ascii="Times New Roman" w:hAnsi="Times New Roman" w:cs="Times-Roman"/>
          <w:b/>
          <w:bCs/>
          <w:sz w:val="28"/>
          <w:szCs w:val="28"/>
          <w:lang w:val="sv-SE"/>
        </w:rPr>
        <w:t>(inom masterprogrammet Film- och mediehistoria HAFMH)</w:t>
      </w:r>
    </w:p>
    <w:p w14:paraId="2DEBC1AB" w14:textId="77777777" w:rsidR="00F8423C" w:rsidRDefault="00F8423C" w:rsidP="00F8423C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8"/>
          <w:szCs w:val="28"/>
          <w:lang w:val="en-GB"/>
        </w:rPr>
      </w:pPr>
      <w:r w:rsidRPr="00EF729F">
        <w:rPr>
          <w:rFonts w:ascii="Times New Roman" w:hAnsi="Times New Roman" w:cs="Times-Roman"/>
          <w:b/>
          <w:bCs/>
          <w:sz w:val="28"/>
          <w:szCs w:val="28"/>
          <w:lang w:val="en-GB"/>
        </w:rPr>
        <w:t xml:space="preserve">(7,5 högskolepoäng), </w:t>
      </w:r>
      <w:r w:rsidRPr="00EF729F">
        <w:rPr>
          <w:rFonts w:ascii="Times New Roman" w:hAnsi="Times New Roman" w:cs="Times-Roman"/>
          <w:b/>
          <w:sz w:val="28"/>
          <w:szCs w:val="28"/>
          <w:lang w:val="en-GB"/>
        </w:rPr>
        <w:t>vt 2016</w:t>
      </w:r>
    </w:p>
    <w:p w14:paraId="100DAB1C" w14:textId="44AB7327" w:rsidR="007A4905" w:rsidRPr="003C2459" w:rsidRDefault="007A4905" w:rsidP="007A490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lang w:val="sv-SE"/>
        </w:rPr>
      </w:pPr>
      <w:r>
        <w:rPr>
          <w:rFonts w:ascii="Times New Roman" w:hAnsi="Times New Roman" w:cs="Times-Roman"/>
          <w:sz w:val="24"/>
          <w:lang w:val="sv-SE"/>
        </w:rPr>
        <w:t>(Fastställd i styrgrupp</w:t>
      </w:r>
      <w:r>
        <w:rPr>
          <w:rFonts w:ascii="Times New Roman" w:hAnsi="Times New Roman" w:cs="Times-Roman"/>
          <w:sz w:val="24"/>
          <w:lang w:val="sv-SE"/>
        </w:rPr>
        <w:t>en för masterprogrammet</w:t>
      </w:r>
      <w:bookmarkStart w:id="0" w:name="_GoBack"/>
      <w:bookmarkEnd w:id="0"/>
      <w:r>
        <w:rPr>
          <w:rFonts w:ascii="Times New Roman" w:hAnsi="Times New Roman" w:cs="Times-Roman"/>
          <w:sz w:val="24"/>
          <w:lang w:val="sv-SE"/>
        </w:rPr>
        <w:t xml:space="preserve"> Film- och mediehistoria, SOL-Centrum, </w:t>
      </w:r>
      <w:r w:rsidRPr="00F67554">
        <w:rPr>
          <w:rFonts w:ascii="Times New Roman" w:hAnsi="Times New Roman" w:cs="Times-Roman"/>
          <w:sz w:val="24"/>
          <w:lang w:val="sv-SE"/>
        </w:rPr>
        <w:t>30</w:t>
      </w:r>
      <w:r w:rsidRPr="00732B0D">
        <w:rPr>
          <w:rFonts w:ascii="Times New Roman" w:hAnsi="Times New Roman" w:cs="Times-Roman"/>
          <w:color w:val="FF0000"/>
          <w:sz w:val="24"/>
          <w:lang w:val="sv-SE"/>
        </w:rPr>
        <w:t xml:space="preserve"> </w:t>
      </w:r>
      <w:r>
        <w:rPr>
          <w:rFonts w:ascii="Times New Roman" w:hAnsi="Times New Roman" w:cs="Times-Roman"/>
          <w:sz w:val="24"/>
          <w:lang w:val="sv-SE"/>
        </w:rPr>
        <w:t>n</w:t>
      </w:r>
      <w:r>
        <w:rPr>
          <w:rFonts w:ascii="Times New Roman" w:hAnsi="Times New Roman" w:cs="Times-Roman"/>
          <w:sz w:val="24"/>
          <w:lang w:val="sv-SE"/>
        </w:rPr>
        <w:t>ovember 2015</w:t>
      </w:r>
      <w:r w:rsidRPr="003C2459">
        <w:rPr>
          <w:rFonts w:ascii="Times New Roman" w:hAnsi="Times New Roman" w:cs="Times-Roman"/>
          <w:sz w:val="24"/>
          <w:lang w:val="sv-SE"/>
        </w:rPr>
        <w:t>)</w:t>
      </w:r>
    </w:p>
    <w:p w14:paraId="4054CB72" w14:textId="77777777" w:rsidR="007A4905" w:rsidRPr="00EF729F" w:rsidRDefault="007A4905" w:rsidP="00F8423C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8"/>
          <w:szCs w:val="28"/>
          <w:lang w:val="en-GB"/>
        </w:rPr>
      </w:pPr>
    </w:p>
    <w:p w14:paraId="48717A1D" w14:textId="77777777" w:rsidR="00F8423C" w:rsidRPr="00EF729F" w:rsidRDefault="00F8423C" w:rsidP="00F8423C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en-GB"/>
        </w:rPr>
      </w:pPr>
    </w:p>
    <w:p w14:paraId="360980D7" w14:textId="47CFFFB8" w:rsidR="000861D1" w:rsidRPr="00D60555" w:rsidRDefault="000861D1" w:rsidP="00F8423C">
      <w:pPr>
        <w:pStyle w:val="Ingetavstnd"/>
        <w:ind w:left="-1134"/>
        <w:rPr>
          <w:rFonts w:ascii="Times New Roman" w:hAnsi="Times New Roman"/>
          <w:b/>
          <w:sz w:val="24"/>
          <w:szCs w:val="24"/>
          <w:lang w:val="en-GB"/>
        </w:rPr>
      </w:pPr>
      <w:r w:rsidRPr="00D60555">
        <w:rPr>
          <w:rFonts w:ascii="Times New Roman" w:hAnsi="Times New Roman"/>
          <w:b/>
          <w:sz w:val="24"/>
          <w:szCs w:val="24"/>
          <w:lang w:val="en-GB"/>
        </w:rPr>
        <w:t>Required reading</w:t>
      </w:r>
    </w:p>
    <w:p w14:paraId="25A0947E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  <w:lang w:val="en-GB"/>
        </w:rPr>
      </w:pPr>
    </w:p>
    <w:p w14:paraId="1C6D7E31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  <w:lang w:val="en-GB"/>
        </w:rPr>
      </w:pPr>
      <w:r w:rsidRPr="002E2B7E">
        <w:rPr>
          <w:rFonts w:ascii="Times New Roman" w:hAnsi="Times New Roman"/>
          <w:sz w:val="24"/>
          <w:szCs w:val="24"/>
          <w:lang w:val="en-GB"/>
        </w:rPr>
        <w:t xml:space="preserve">Bergman, Ingmar, </w:t>
      </w:r>
      <w:r w:rsidRPr="002E2B7E">
        <w:rPr>
          <w:rFonts w:ascii="Times New Roman" w:hAnsi="Times New Roman"/>
          <w:i/>
          <w:sz w:val="24"/>
          <w:szCs w:val="24"/>
          <w:lang w:val="en-GB"/>
        </w:rPr>
        <w:t>Images: My Life In Film</w:t>
      </w:r>
      <w:r w:rsidRPr="002E2B7E">
        <w:rPr>
          <w:rFonts w:ascii="Times New Roman" w:hAnsi="Times New Roman"/>
          <w:sz w:val="24"/>
          <w:szCs w:val="24"/>
          <w:lang w:val="en-GB"/>
        </w:rPr>
        <w:t>, (transl. Marianne Ruuth), New York: A</w:t>
      </w:r>
      <w:r>
        <w:rPr>
          <w:rFonts w:ascii="Times New Roman" w:hAnsi="Times New Roman"/>
          <w:sz w:val="24"/>
          <w:szCs w:val="24"/>
          <w:lang w:val="en-GB"/>
        </w:rPr>
        <w:t>rcade Publishing, 1995, 446 pp</w:t>
      </w:r>
    </w:p>
    <w:p w14:paraId="2F8EDE2A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  <w:lang w:val="en-GB"/>
        </w:rPr>
      </w:pPr>
    </w:p>
    <w:p w14:paraId="16EDCC39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  <w:lang w:val="en-GB"/>
        </w:rPr>
      </w:pPr>
      <w:r w:rsidRPr="002E2B7E">
        <w:rPr>
          <w:rFonts w:ascii="Times New Roman" w:hAnsi="Times New Roman"/>
          <w:sz w:val="24"/>
          <w:szCs w:val="24"/>
          <w:lang w:val="en-GB"/>
        </w:rPr>
        <w:t xml:space="preserve">Dawson, Andrew and Sean P. Holmes (eds.), </w:t>
      </w:r>
      <w:r w:rsidRPr="002E2B7E">
        <w:rPr>
          <w:rFonts w:ascii="Times New Roman" w:hAnsi="Times New Roman"/>
          <w:i/>
          <w:sz w:val="24"/>
          <w:szCs w:val="24"/>
          <w:lang w:val="en-GB"/>
        </w:rPr>
        <w:t>Working in the Global Film and Television Industries: Creativity, Systems, Space, Patronage</w:t>
      </w:r>
      <w:r w:rsidRPr="002E2B7E">
        <w:rPr>
          <w:rFonts w:ascii="Times New Roman" w:hAnsi="Times New Roman"/>
          <w:sz w:val="24"/>
          <w:szCs w:val="24"/>
          <w:lang w:val="en-GB"/>
        </w:rPr>
        <w:t xml:space="preserve">, London: Bloomsbury, 2012. c 100 pp. </w:t>
      </w:r>
    </w:p>
    <w:p w14:paraId="3BC06DD1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  <w:lang w:val="en-GB"/>
        </w:rPr>
      </w:pPr>
    </w:p>
    <w:p w14:paraId="6041ACDC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  <w:lang w:val="en-GB"/>
        </w:rPr>
      </w:pPr>
      <w:r w:rsidRPr="002E2B7E">
        <w:rPr>
          <w:rFonts w:ascii="Times New Roman" w:hAnsi="Times New Roman"/>
          <w:sz w:val="24"/>
          <w:szCs w:val="24"/>
          <w:lang w:val="en-GB"/>
        </w:rPr>
        <w:t xml:space="preserve">Flew, Terry, </w:t>
      </w:r>
      <w:r w:rsidRPr="002E2B7E">
        <w:rPr>
          <w:rFonts w:ascii="Times New Roman" w:hAnsi="Times New Roman"/>
          <w:i/>
          <w:sz w:val="24"/>
          <w:szCs w:val="24"/>
          <w:lang w:val="en-GB"/>
        </w:rPr>
        <w:t>The Creative Industries: Culture and Policy</w:t>
      </w:r>
      <w:r w:rsidRPr="002E2B7E">
        <w:rPr>
          <w:rFonts w:ascii="Times New Roman" w:hAnsi="Times New Roman"/>
          <w:sz w:val="24"/>
          <w:szCs w:val="24"/>
          <w:lang w:val="en-GB"/>
        </w:rPr>
        <w:t xml:space="preserve">, London: Sage, 2012. 248 pp. </w:t>
      </w:r>
    </w:p>
    <w:p w14:paraId="52916E21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  <w:lang w:val="en-GB"/>
        </w:rPr>
      </w:pPr>
    </w:p>
    <w:p w14:paraId="303ACBA5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  <w:r w:rsidRPr="002E2B7E">
        <w:rPr>
          <w:rFonts w:ascii="Times New Roman" w:hAnsi="Times New Roman"/>
          <w:sz w:val="24"/>
          <w:szCs w:val="24"/>
          <w:lang w:val="en-GB"/>
        </w:rPr>
        <w:t xml:space="preserve">Hedling, Olof, “«An Unintended Effect of the Introduction of the Public Support Systems» – Film policy, Film Support and the Contemporary Scandinavian Production Landscape”, </w:t>
      </w:r>
      <w:r w:rsidRPr="002E2B7E">
        <w:rPr>
          <w:rFonts w:ascii="Times New Roman" w:hAnsi="Times New Roman"/>
          <w:i/>
          <w:sz w:val="24"/>
          <w:szCs w:val="24"/>
        </w:rPr>
        <w:t>The Nordic Journal of Cultural Policy/Nordisk kulturpolitisk tidskrift</w:t>
      </w:r>
      <w:r w:rsidRPr="002E2B7E">
        <w:rPr>
          <w:rFonts w:ascii="Times New Roman" w:hAnsi="Times New Roman"/>
          <w:sz w:val="24"/>
          <w:szCs w:val="24"/>
        </w:rPr>
        <w:t>, vol 16, 01-2013, pp. 90-104. (available for free at http://www.idunn.no/ts/nkt/2013/01/an_unintended_effect_of_the_introduct...) 15 pp.</w:t>
      </w:r>
    </w:p>
    <w:p w14:paraId="5AA342BF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</w:p>
    <w:p w14:paraId="44447001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  <w:r w:rsidRPr="002E2B7E">
        <w:rPr>
          <w:rFonts w:ascii="Times New Roman" w:hAnsi="Times New Roman"/>
          <w:sz w:val="24"/>
          <w:szCs w:val="24"/>
        </w:rPr>
        <w:t xml:space="preserve">Hedling, Olof,  “Murder, Mystery and Megabucks? – Films and Filmmaking as Regional and Local Place Promotion in Southern Sweden”, in </w:t>
      </w:r>
      <w:r w:rsidRPr="002E2B7E">
        <w:rPr>
          <w:rFonts w:ascii="Times New Roman" w:hAnsi="Times New Roman"/>
          <w:i/>
          <w:sz w:val="24"/>
          <w:szCs w:val="24"/>
        </w:rPr>
        <w:t>Regional Aesthetics: Locating Swedish Media</w:t>
      </w:r>
      <w:r w:rsidRPr="002E2B7E">
        <w:rPr>
          <w:rFonts w:ascii="Times New Roman" w:hAnsi="Times New Roman"/>
          <w:sz w:val="24"/>
          <w:szCs w:val="24"/>
        </w:rPr>
        <w:t xml:space="preserve">, Olof Hedling, Erik Hedling and Mats Jönsson (eds.), (Stockholm: Kungliga biblioteket, 2010), pp. 263-290. (available for free at http://www.kb.se/dokument/Aktuellt/audiovisuellt/Regional%20Aesthetics/RegionalAesthetics.pdf) </w:t>
      </w:r>
    </w:p>
    <w:p w14:paraId="1089AF4E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</w:p>
    <w:p w14:paraId="0D170E1E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  <w:lang w:val="en-GB"/>
        </w:rPr>
      </w:pPr>
      <w:r w:rsidRPr="002E2B7E">
        <w:rPr>
          <w:rFonts w:ascii="Times New Roman" w:hAnsi="Times New Roman"/>
          <w:sz w:val="24"/>
          <w:szCs w:val="24"/>
          <w:lang w:val="en-GB"/>
        </w:rPr>
        <w:t xml:space="preserve">Hjort, Mette, </w:t>
      </w:r>
      <w:r w:rsidRPr="002E2B7E">
        <w:rPr>
          <w:rFonts w:ascii="Times New Roman" w:hAnsi="Times New Roman"/>
          <w:i/>
          <w:sz w:val="24"/>
          <w:szCs w:val="24"/>
          <w:lang w:val="en-GB"/>
        </w:rPr>
        <w:t xml:space="preserve">Small Nation, Global Cinema: The New Danish Cinema. </w:t>
      </w:r>
      <w:r w:rsidRPr="002E2B7E">
        <w:rPr>
          <w:rFonts w:ascii="Times New Roman" w:hAnsi="Times New Roman"/>
          <w:sz w:val="24"/>
          <w:szCs w:val="24"/>
          <w:lang w:val="en-GB"/>
        </w:rPr>
        <w:t xml:space="preserve">Minneapolis and London: University of Minnesota Press, 2005, 312 pp. </w:t>
      </w:r>
    </w:p>
    <w:p w14:paraId="48855304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  <w:lang w:val="en-GB"/>
        </w:rPr>
      </w:pPr>
    </w:p>
    <w:p w14:paraId="3DCE8A2F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  <w:r w:rsidRPr="002E2B7E">
        <w:rPr>
          <w:rFonts w:ascii="Times New Roman" w:hAnsi="Times New Roman"/>
          <w:sz w:val="24"/>
          <w:szCs w:val="24"/>
        </w:rPr>
        <w:lastRenderedPageBreak/>
        <w:t xml:space="preserve">Larsson, Mariah and Anders Marklund, </w:t>
      </w:r>
      <w:r w:rsidRPr="002E2B7E">
        <w:rPr>
          <w:rFonts w:ascii="Times New Roman" w:hAnsi="Times New Roman"/>
          <w:i/>
          <w:sz w:val="24"/>
          <w:szCs w:val="24"/>
        </w:rPr>
        <w:t>Swedish Film: An Introduction and a Reader</w:t>
      </w:r>
      <w:r w:rsidRPr="002E2B7E">
        <w:rPr>
          <w:rFonts w:ascii="Times New Roman" w:hAnsi="Times New Roman"/>
          <w:sz w:val="24"/>
          <w:szCs w:val="24"/>
        </w:rPr>
        <w:t>, Lund: Nordic Academic Press, 2010, 200 pp.</w:t>
      </w:r>
    </w:p>
    <w:p w14:paraId="3797FCB9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</w:p>
    <w:p w14:paraId="5CC72244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  <w:lang w:val="en-GB"/>
        </w:rPr>
      </w:pPr>
      <w:r w:rsidRPr="002E2B7E">
        <w:rPr>
          <w:rFonts w:ascii="Times New Roman" w:hAnsi="Times New Roman"/>
          <w:sz w:val="24"/>
          <w:szCs w:val="24"/>
          <w:lang w:val="en-GB"/>
        </w:rPr>
        <w:t xml:space="preserve">Nestingen, Andrew and Trevor G. Elkington, </w:t>
      </w:r>
      <w:r w:rsidRPr="002E2B7E">
        <w:rPr>
          <w:rFonts w:ascii="Times New Roman" w:hAnsi="Times New Roman"/>
          <w:i/>
          <w:sz w:val="24"/>
          <w:szCs w:val="24"/>
          <w:lang w:val="en-GB"/>
        </w:rPr>
        <w:t xml:space="preserve">Transnational Cinema in a Global North: Nordic Cinema in Transition. </w:t>
      </w:r>
      <w:r w:rsidRPr="002E2B7E">
        <w:rPr>
          <w:rFonts w:ascii="Times New Roman" w:hAnsi="Times New Roman"/>
          <w:sz w:val="24"/>
          <w:szCs w:val="24"/>
          <w:lang w:val="en-GB"/>
        </w:rPr>
        <w:t xml:space="preserve">Detroit: Wayne State University Press, 2005, 100 pp. </w:t>
      </w:r>
    </w:p>
    <w:p w14:paraId="5E7A7B78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</w:p>
    <w:p w14:paraId="1BDF9299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  <w:r w:rsidRPr="002E2B7E">
        <w:rPr>
          <w:rFonts w:ascii="Times New Roman" w:hAnsi="Times New Roman"/>
          <w:sz w:val="24"/>
          <w:szCs w:val="24"/>
        </w:rPr>
        <w:t>Szczepanik, Petr &amp; Patrick Vonderau,</w:t>
      </w:r>
      <w:r w:rsidRPr="002E2B7E">
        <w:rPr>
          <w:rFonts w:ascii="Times New Roman" w:hAnsi="Times New Roman"/>
          <w:i/>
          <w:sz w:val="24"/>
          <w:szCs w:val="24"/>
        </w:rPr>
        <w:t xml:space="preserve"> Behind the Screen: Inside European Production Cultures</w:t>
      </w:r>
      <w:r w:rsidRPr="002E2B7E">
        <w:rPr>
          <w:rFonts w:ascii="Times New Roman" w:hAnsi="Times New Roman"/>
          <w:sz w:val="24"/>
          <w:szCs w:val="24"/>
        </w:rPr>
        <w:t>. Houndmills, Basingstoke; New York, NY, Palgrave Macmillan (Global Cinema Series), 2013, 150 pp.</w:t>
      </w:r>
    </w:p>
    <w:p w14:paraId="6B07AF8D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</w:p>
    <w:p w14:paraId="20E6A85D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  <w:r w:rsidRPr="002E2B7E">
        <w:rPr>
          <w:rFonts w:ascii="Times New Roman" w:hAnsi="Times New Roman"/>
          <w:sz w:val="24"/>
          <w:szCs w:val="24"/>
        </w:rPr>
        <w:t>Assorted essays written by Olof Hedling and distributed in class. Approximately 40 pp.</w:t>
      </w:r>
    </w:p>
    <w:p w14:paraId="4BD5C03E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</w:p>
    <w:p w14:paraId="623CD6CC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  <w:r w:rsidRPr="002E2B7E">
        <w:rPr>
          <w:rFonts w:ascii="Times New Roman" w:hAnsi="Times New Roman"/>
          <w:sz w:val="24"/>
          <w:szCs w:val="24"/>
        </w:rPr>
        <w:t>Approximately ´1800 pp.</w:t>
      </w:r>
    </w:p>
    <w:p w14:paraId="53094CDD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</w:p>
    <w:p w14:paraId="26D6A4AF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b/>
          <w:sz w:val="24"/>
          <w:szCs w:val="24"/>
        </w:rPr>
      </w:pPr>
      <w:r w:rsidRPr="002E2B7E">
        <w:rPr>
          <w:rFonts w:ascii="Times New Roman" w:hAnsi="Times New Roman"/>
          <w:b/>
          <w:sz w:val="24"/>
          <w:szCs w:val="24"/>
        </w:rPr>
        <w:t>For reference purposes:</w:t>
      </w:r>
    </w:p>
    <w:p w14:paraId="1378A4B8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</w:p>
    <w:p w14:paraId="1653E3D7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</w:rPr>
      </w:pPr>
      <w:r w:rsidRPr="002E2B7E">
        <w:rPr>
          <w:rFonts w:ascii="Times New Roman" w:hAnsi="Times New Roman"/>
          <w:sz w:val="24"/>
          <w:szCs w:val="24"/>
        </w:rPr>
        <w:t>Sundholm, John,  Lars Gustaf Andersson,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B7E">
        <w:rPr>
          <w:rFonts w:ascii="Times New Roman" w:hAnsi="Times New Roman"/>
          <w:sz w:val="24"/>
          <w:szCs w:val="24"/>
        </w:rPr>
        <w:t xml:space="preserve">Olof Hedling, Gunnar Iversen, Isak Thorsen and Birgir Thor Møller, </w:t>
      </w:r>
      <w:r w:rsidRPr="002E2B7E">
        <w:rPr>
          <w:rFonts w:ascii="Times New Roman" w:hAnsi="Times New Roman"/>
          <w:i/>
          <w:sz w:val="24"/>
          <w:szCs w:val="24"/>
        </w:rPr>
        <w:t>Historical Dictionary of Scandinavian Cinema</w:t>
      </w:r>
      <w:r w:rsidRPr="002E2B7E">
        <w:rPr>
          <w:rFonts w:ascii="Times New Roman" w:hAnsi="Times New Roman"/>
          <w:sz w:val="24"/>
          <w:szCs w:val="24"/>
        </w:rPr>
        <w:t xml:space="preserve">, Lanham, MD; Plymouth, UK, Scarecrow Press, 2012, 482 pp. </w:t>
      </w:r>
    </w:p>
    <w:p w14:paraId="2B585D0A" w14:textId="77777777" w:rsidR="000861D1" w:rsidRPr="002E2B7E" w:rsidRDefault="000861D1" w:rsidP="00F8423C">
      <w:pPr>
        <w:pStyle w:val="Ingetavstnd"/>
        <w:ind w:left="-1134"/>
        <w:rPr>
          <w:rFonts w:ascii="Times New Roman" w:hAnsi="Times New Roman"/>
          <w:b/>
          <w:bCs/>
          <w:sz w:val="24"/>
          <w:szCs w:val="24"/>
        </w:rPr>
      </w:pPr>
    </w:p>
    <w:p w14:paraId="77F6095E" w14:textId="77777777" w:rsidR="000861D1" w:rsidRPr="009D6BA6" w:rsidRDefault="000861D1" w:rsidP="00F8423C">
      <w:pPr>
        <w:pStyle w:val="Ingetavstnd"/>
        <w:ind w:left="-1134"/>
        <w:rPr>
          <w:rFonts w:ascii="Times New Roman" w:hAnsi="Times New Roman"/>
          <w:sz w:val="24"/>
          <w:szCs w:val="24"/>
          <w:lang w:val="en-GB"/>
        </w:rPr>
      </w:pPr>
    </w:p>
    <w:p w14:paraId="34D258F4" w14:textId="77777777" w:rsidR="000861D1" w:rsidRDefault="000861D1" w:rsidP="00F8423C">
      <w:pPr>
        <w:ind w:left="-1134"/>
      </w:pPr>
    </w:p>
    <w:p w14:paraId="511E83CC" w14:textId="77777777" w:rsidR="007614A0" w:rsidRPr="000861D1" w:rsidRDefault="007614A0" w:rsidP="00F8423C">
      <w:pPr>
        <w:ind w:left="-1134"/>
      </w:pPr>
    </w:p>
    <w:sectPr w:rsidR="007614A0" w:rsidRPr="000861D1" w:rsidSect="002F0385">
      <w:headerReference w:type="default" r:id="rId7"/>
      <w:headerReference w:type="first" r:id="rId8"/>
      <w:footerReference w:type="first" r:id="rId9"/>
      <w:type w:val="continuous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622AB" w14:textId="77777777" w:rsidR="007951A0" w:rsidRDefault="007951A0">
      <w:pPr>
        <w:spacing w:line="240" w:lineRule="auto"/>
      </w:pPr>
      <w:r>
        <w:separator/>
      </w:r>
    </w:p>
  </w:endnote>
  <w:endnote w:type="continuationSeparator" w:id="0">
    <w:p w14:paraId="455BE850" w14:textId="77777777" w:rsidR="007951A0" w:rsidRDefault="00795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altName w:val="Helvetica Neue Bold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4FD53" w14:textId="77777777" w:rsidR="00F54136" w:rsidRPr="007B4469" w:rsidRDefault="00F54136" w:rsidP="007B4469">
    <w:pPr>
      <w:pStyle w:val="Sidfot"/>
      <w:ind w:left="0"/>
      <w:rPr>
        <w:lang w:val="sv-S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3013A" w14:textId="77777777" w:rsidR="007951A0" w:rsidRDefault="007951A0">
      <w:pPr>
        <w:spacing w:line="240" w:lineRule="auto"/>
      </w:pPr>
      <w:r>
        <w:separator/>
      </w:r>
    </w:p>
  </w:footnote>
  <w:footnote w:type="continuationSeparator" w:id="0">
    <w:p w14:paraId="7F88C12E" w14:textId="77777777" w:rsidR="007951A0" w:rsidRDefault="00795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FD945" w14:textId="77777777" w:rsidR="00F54136" w:rsidRDefault="00F54136">
    <w:pPr>
      <w:pStyle w:val="Sidhuv"/>
      <w:ind w:left="0"/>
    </w:pPr>
  </w:p>
  <w:p w14:paraId="029EF161" w14:textId="77777777" w:rsidR="00F54136" w:rsidRDefault="00F54136">
    <w:pPr>
      <w:pStyle w:val="Sidhuv"/>
      <w:ind w:left="0"/>
    </w:pPr>
  </w:p>
  <w:p w14:paraId="269ECA64" w14:textId="77777777" w:rsidR="00F54136" w:rsidRDefault="00F54136">
    <w:pPr>
      <w:pStyle w:val="Sidhuv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7A490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FD893" w14:textId="77777777" w:rsidR="00F54136" w:rsidRDefault="00F54136">
    <w:pPr>
      <w:pStyle w:val="Sidhuv"/>
      <w:ind w:left="-1134"/>
    </w:pPr>
    <w:r>
      <w:rPr>
        <w:noProof/>
        <w:sz w:val="24"/>
        <w:lang w:val="sv-SE"/>
      </w:rPr>
      <w:drawing>
        <wp:inline distT="0" distB="0" distL="0" distR="0" wp14:anchorId="35AD2DDE" wp14:editId="4FC5625B">
          <wp:extent cx="847725" cy="118110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46E4C" w14:textId="77777777" w:rsidR="00F54136" w:rsidRDefault="00F54136">
    <w:pPr>
      <w:pStyle w:val="Sidhuv"/>
    </w:pPr>
  </w:p>
  <w:p w14:paraId="3F982CDB" w14:textId="77777777" w:rsidR="00F54136" w:rsidRDefault="00F54136">
    <w:pPr>
      <w:pStyle w:val="Sidhuv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5B2C8D" wp14:editId="5EC901DA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2950845" cy="911860"/>
              <wp:effectExtent l="0" t="0" r="1905" b="254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084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58DFDC" w14:textId="77777777" w:rsidR="00F54136" w:rsidRDefault="00F54136">
                          <w:pPr>
                            <w:pStyle w:val="fakultetinst"/>
                            <w:rPr>
                              <w:b/>
                            </w:rPr>
                          </w:pPr>
                          <w:r>
                            <w:rPr>
                              <w:rFonts w:ascii="Frutiger 45 Light" w:hAnsi="Frutiger 45 Light"/>
                              <w:b/>
                            </w:rPr>
                            <w:t>Språk- och litteraturcentrum</w:t>
                          </w:r>
                        </w:p>
                        <w:p w14:paraId="4C90E8B1" w14:textId="77777777" w:rsidR="00F54136" w:rsidRDefault="00F54136">
                          <w:pPr>
                            <w:pStyle w:val="fakultetinst"/>
                            <w:rPr>
                              <w:rFonts w:ascii="Garamond" w:hAnsi="Garamond"/>
                              <w:b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</w:rPr>
                            <w:t>Filmvetenskap</w:t>
                          </w:r>
                        </w:p>
                        <w:p w14:paraId="6E3BAC1C" w14:textId="77777777" w:rsidR="00F54136" w:rsidRDefault="00F54136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6.7pt;margin-top:147.4pt;width:232.35pt;height:7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" o:allowincell="f" filled="f" stroked="f" strokeweight="0">
              <v:textbox inset="0,0,0,0">
                <w:txbxContent>
                  <w:p w14:paraId="6058DFDC" w14:textId="77777777" w:rsidR="00F54136" w:rsidRDefault="00F54136">
                    <w:pPr>
                      <w:pStyle w:val="fakultetinst"/>
                      <w:rPr>
                        <w:b/>
                      </w:rPr>
                    </w:pP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Språk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och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litteraturcentrum</w:t>
                    </w:r>
                    <w:proofErr w:type="spellEnd"/>
                  </w:p>
                  <w:p w14:paraId="4C90E8B1" w14:textId="77777777" w:rsidR="00F54136" w:rsidRDefault="00F54136">
                    <w:pPr>
                      <w:pStyle w:val="fakultetinst"/>
                      <w:rPr>
                        <w:rFonts w:ascii="Garamond" w:hAnsi="Garamond"/>
                        <w:b/>
                      </w:rPr>
                    </w:pPr>
                    <w:proofErr w:type="spellStart"/>
                    <w:r>
                      <w:rPr>
                        <w:rFonts w:ascii="Garamond" w:hAnsi="Garamond"/>
                        <w:b/>
                      </w:rPr>
                      <w:t>Filmvetenskap</w:t>
                    </w:r>
                    <w:proofErr w:type="spellEnd"/>
                  </w:p>
                  <w:p w14:paraId="6E3BAC1C" w14:textId="77777777" w:rsidR="00F54136" w:rsidRDefault="00F54136">
                    <w:pPr>
                      <w:pStyle w:val="Instavd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4BFD9FD4" w14:textId="77777777" w:rsidR="00F54136" w:rsidRDefault="00F54136">
    <w:pPr>
      <w:pStyle w:val="Sidhuv"/>
    </w:pPr>
  </w:p>
  <w:p w14:paraId="5BE972C9" w14:textId="77777777" w:rsidR="00F54136" w:rsidRDefault="00F54136">
    <w:pPr>
      <w:pStyle w:val="Sidhuv"/>
    </w:pPr>
  </w:p>
  <w:p w14:paraId="25E58301" w14:textId="77777777" w:rsidR="00F54136" w:rsidRDefault="00F54136">
    <w:pPr>
      <w:pStyle w:val="Sidhuv"/>
    </w:pPr>
  </w:p>
  <w:p w14:paraId="70DF8C1C" w14:textId="77777777" w:rsidR="00F54136" w:rsidRDefault="00F54136">
    <w:pPr>
      <w:pStyle w:val="Sidhuv"/>
    </w:pPr>
  </w:p>
  <w:p w14:paraId="4B0F0AB4" w14:textId="77777777" w:rsidR="00F54136" w:rsidRDefault="00F54136">
    <w:pPr>
      <w:pStyle w:val="Sidhuv"/>
    </w:pPr>
  </w:p>
  <w:p w14:paraId="1B1A7109" w14:textId="77777777" w:rsidR="00F54136" w:rsidRDefault="00F54136">
    <w:pPr>
      <w:pStyle w:val="Sidhu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intFractionalCharacterWidth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9"/>
    <w:rsid w:val="000112D0"/>
    <w:rsid w:val="00032B06"/>
    <w:rsid w:val="00042FE4"/>
    <w:rsid w:val="000526C4"/>
    <w:rsid w:val="000861D1"/>
    <w:rsid w:val="000D43B5"/>
    <w:rsid w:val="000D4FEF"/>
    <w:rsid w:val="00195F98"/>
    <w:rsid w:val="001A197E"/>
    <w:rsid w:val="001C4ED9"/>
    <w:rsid w:val="001F6B39"/>
    <w:rsid w:val="00240B90"/>
    <w:rsid w:val="00240FCE"/>
    <w:rsid w:val="0024482F"/>
    <w:rsid w:val="00260141"/>
    <w:rsid w:val="00296D51"/>
    <w:rsid w:val="002C059D"/>
    <w:rsid w:val="002F0385"/>
    <w:rsid w:val="002F59F1"/>
    <w:rsid w:val="003809B1"/>
    <w:rsid w:val="003A715A"/>
    <w:rsid w:val="003C2459"/>
    <w:rsid w:val="003D1E90"/>
    <w:rsid w:val="00430320"/>
    <w:rsid w:val="004A4976"/>
    <w:rsid w:val="004C2499"/>
    <w:rsid w:val="00550D0A"/>
    <w:rsid w:val="005A0B93"/>
    <w:rsid w:val="005B00F6"/>
    <w:rsid w:val="005D11AE"/>
    <w:rsid w:val="006119A9"/>
    <w:rsid w:val="0066391E"/>
    <w:rsid w:val="00670815"/>
    <w:rsid w:val="006D53BE"/>
    <w:rsid w:val="006F7A1D"/>
    <w:rsid w:val="00701D77"/>
    <w:rsid w:val="00732B0D"/>
    <w:rsid w:val="00736317"/>
    <w:rsid w:val="007614A0"/>
    <w:rsid w:val="00764CD1"/>
    <w:rsid w:val="007951A0"/>
    <w:rsid w:val="00795E81"/>
    <w:rsid w:val="007A0558"/>
    <w:rsid w:val="007A4905"/>
    <w:rsid w:val="007A5921"/>
    <w:rsid w:val="007B4469"/>
    <w:rsid w:val="007B69E7"/>
    <w:rsid w:val="007E663E"/>
    <w:rsid w:val="00853518"/>
    <w:rsid w:val="00982E14"/>
    <w:rsid w:val="009A1CDE"/>
    <w:rsid w:val="009A5EFD"/>
    <w:rsid w:val="00A360D7"/>
    <w:rsid w:val="00A76A75"/>
    <w:rsid w:val="00A81576"/>
    <w:rsid w:val="00B17D57"/>
    <w:rsid w:val="00B46784"/>
    <w:rsid w:val="00BF2B19"/>
    <w:rsid w:val="00C05F47"/>
    <w:rsid w:val="00C14002"/>
    <w:rsid w:val="00C27C2A"/>
    <w:rsid w:val="00C32689"/>
    <w:rsid w:val="00C8465E"/>
    <w:rsid w:val="00D16945"/>
    <w:rsid w:val="00D65763"/>
    <w:rsid w:val="00D70490"/>
    <w:rsid w:val="00DD7325"/>
    <w:rsid w:val="00E538C9"/>
    <w:rsid w:val="00E55583"/>
    <w:rsid w:val="00EC2728"/>
    <w:rsid w:val="00EC47C8"/>
    <w:rsid w:val="00EC703D"/>
    <w:rsid w:val="00ED3789"/>
    <w:rsid w:val="00EF685F"/>
    <w:rsid w:val="00F26DCB"/>
    <w:rsid w:val="00F54136"/>
    <w:rsid w:val="00F8423C"/>
    <w:rsid w:val="00F941B0"/>
    <w:rsid w:val="00FA1D58"/>
    <w:rsid w:val="00FF67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C22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85"/>
    <w:pPr>
      <w:spacing w:line="260" w:lineRule="atLeast"/>
    </w:pPr>
    <w:rPr>
      <w:rFonts w:ascii="AGaramond" w:hAnsi="AGaramond"/>
      <w:sz w:val="22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2F0385"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link w:val="Rubrik3Char"/>
    <w:uiPriority w:val="99"/>
    <w:qFormat/>
    <w:rsid w:val="006F7A1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9"/>
    <w:rsid w:val="00DD7325"/>
    <w:rPr>
      <w:rFonts w:ascii="Calibri" w:hAnsi="Calibri" w:cs="Times New Roman"/>
      <w:b/>
      <w:bCs/>
      <w:kern w:val="32"/>
      <w:sz w:val="32"/>
      <w:lang w:val="en-US" w:eastAsia="sv-SE"/>
    </w:rPr>
  </w:style>
  <w:style w:type="character" w:customStyle="1" w:styleId="Rubrik3Char">
    <w:name w:val="Rubrik 3 Char"/>
    <w:basedOn w:val="Standardstycketypsnitt"/>
    <w:link w:val="Rubrik3"/>
    <w:uiPriority w:val="99"/>
    <w:semiHidden/>
    <w:rsid w:val="00DD7325"/>
    <w:rPr>
      <w:rFonts w:ascii="Calibri" w:hAnsi="Calibri" w:cs="Times New Roman"/>
      <w:b/>
      <w:bCs/>
      <w:sz w:val="26"/>
      <w:lang w:val="en-US" w:eastAsia="sv-SE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4A497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A4976"/>
    <w:rPr>
      <w:rFonts w:ascii="Tahoma" w:hAnsi="Tahoma" w:cs="Times New Roman"/>
      <w:sz w:val="16"/>
      <w:lang w:val="en-US"/>
    </w:rPr>
  </w:style>
  <w:style w:type="table" w:customStyle="1" w:styleId="Normaltabel3">
    <w:name w:val="Normal tabel3"/>
    <w:uiPriority w:val="99"/>
    <w:semiHidden/>
    <w:rsid w:val="00EC70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DD73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FA1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fot">
    <w:name w:val="footer"/>
    <w:basedOn w:val="Normal"/>
    <w:link w:val="SidfotChar"/>
    <w:uiPriority w:val="99"/>
    <w:semiHidden/>
    <w:rsid w:val="002F0385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huv">
    <w:name w:val="Sidhuv"/>
    <w:basedOn w:val="Normal"/>
    <w:uiPriority w:val="99"/>
    <w:rsid w:val="002F0385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uiPriority w:val="99"/>
    <w:rsid w:val="002F0385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uiPriority w:val="99"/>
    <w:rsid w:val="002F0385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_ggare"/>
    <w:basedOn w:val="fakultetinst"/>
    <w:uiPriority w:val="99"/>
    <w:rsid w:val="002F0385"/>
    <w:rPr>
      <w:i/>
    </w:rPr>
  </w:style>
  <w:style w:type="paragraph" w:customStyle="1" w:styleId="sidfotslinje">
    <w:name w:val="sidfotslinje"/>
    <w:basedOn w:val="Sidfot"/>
    <w:uiPriority w:val="99"/>
    <w:rsid w:val="002F0385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uiPriority w:val="99"/>
    <w:rsid w:val="002F0385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uiPriority w:val="99"/>
    <w:rsid w:val="002F0385"/>
  </w:style>
  <w:style w:type="character" w:customStyle="1" w:styleId="Hyperlnk1">
    <w:name w:val="Hyperl_nk1"/>
    <w:uiPriority w:val="99"/>
    <w:rsid w:val="002F0385"/>
    <w:rPr>
      <w:color w:val="0000FF"/>
      <w:u w:val="single"/>
    </w:rPr>
  </w:style>
  <w:style w:type="paragraph" w:customStyle="1" w:styleId="rubrik">
    <w:name w:val="rubrik"/>
    <w:basedOn w:val="Rubrik1"/>
    <w:uiPriority w:val="99"/>
    <w:rsid w:val="002F0385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uiPriority w:val="99"/>
    <w:rsid w:val="002F0385"/>
  </w:style>
  <w:style w:type="character" w:customStyle="1" w:styleId="BrdtextChar">
    <w:name w:val="Brödtext Char"/>
    <w:basedOn w:val="Standardstycketypsnitt"/>
    <w:link w:val="Brdtex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nr">
    <w:name w:val="sidnr"/>
    <w:basedOn w:val="Normal"/>
    <w:uiPriority w:val="99"/>
    <w:rsid w:val="002F0385"/>
    <w:pPr>
      <w:jc w:val="right"/>
    </w:pPr>
  </w:style>
  <w:style w:type="paragraph" w:customStyle="1" w:styleId="Brevrubrik">
    <w:name w:val="Brevrubrik"/>
    <w:basedOn w:val="rubrik"/>
    <w:uiPriority w:val="99"/>
    <w:rsid w:val="002F0385"/>
  </w:style>
  <w:style w:type="character" w:styleId="Hyperlnk">
    <w:name w:val="Hyperlink"/>
    <w:basedOn w:val="Standardstycketypsnitt"/>
    <w:uiPriority w:val="99"/>
    <w:rsid w:val="003C2459"/>
    <w:rPr>
      <w:rFonts w:cs="Times New Roman"/>
      <w:color w:val="0000FF"/>
      <w:u w:val="single"/>
    </w:rPr>
  </w:style>
  <w:style w:type="character" w:customStyle="1" w:styleId="HTML">
    <w:name w:val="HTML"/>
    <w:aliases w:val="akronym,f_rformater"/>
    <w:basedOn w:val="Standardstycketypsnitt"/>
    <w:uiPriority w:val="99"/>
    <w:semiHidden/>
    <w:rsid w:val="004C2499"/>
    <w:rPr>
      <w:rFonts w:ascii="Courier New" w:hAnsi="Courier New" w:cs="Times New Roman"/>
      <w:sz w:val="20"/>
    </w:rPr>
  </w:style>
  <w:style w:type="character" w:customStyle="1" w:styleId="HTMLPreformattedChar">
    <w:name w:val="HTML Preformatted Char"/>
    <w:uiPriority w:val="99"/>
    <w:semiHidden/>
    <w:rsid w:val="004C2499"/>
    <w:rPr>
      <w:rFonts w:ascii="Courier New" w:hAnsi="Courier New"/>
    </w:rPr>
  </w:style>
  <w:style w:type="character" w:styleId="Betoning">
    <w:name w:val="Emphasis"/>
    <w:basedOn w:val="Standardstycketypsnitt"/>
    <w:uiPriority w:val="99"/>
    <w:qFormat/>
    <w:rsid w:val="00240FCE"/>
    <w:rPr>
      <w:rFonts w:cs="Times New Roman"/>
      <w:i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 w:eastAsia="sv-SE"/>
    </w:rPr>
  </w:style>
  <w:style w:type="character" w:styleId="AnvndHyperlnk">
    <w:name w:val="FollowedHyperlink"/>
    <w:basedOn w:val="Standardstycketypsnitt"/>
    <w:uiPriority w:val="99"/>
    <w:semiHidden/>
    <w:rsid w:val="00D16945"/>
    <w:rPr>
      <w:rFonts w:cs="Times New Roman"/>
      <w:color w:val="800080"/>
      <w:u w:val="single"/>
    </w:rPr>
  </w:style>
  <w:style w:type="character" w:styleId="Kommentarsreferens">
    <w:name w:val="annotation reference"/>
    <w:basedOn w:val="Standardstycketypsnitt"/>
    <w:uiPriority w:val="99"/>
    <w:semiHidden/>
    <w:rsid w:val="006F7A1D"/>
    <w:rPr>
      <w:rFonts w:cs="Times New Roman"/>
      <w:sz w:val="18"/>
    </w:rPr>
  </w:style>
  <w:style w:type="paragraph" w:styleId="Kommentarer">
    <w:name w:val="annotation text"/>
    <w:basedOn w:val="Normal"/>
    <w:link w:val="KommentarerChar"/>
    <w:uiPriority w:val="99"/>
    <w:semiHidden/>
    <w:rsid w:val="006F7A1D"/>
    <w:rPr>
      <w:sz w:val="24"/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DD7325"/>
    <w:rPr>
      <w:rFonts w:ascii="AGaramond" w:hAnsi="AGaramond" w:cs="Times New Roman"/>
      <w:sz w:val="24"/>
      <w:lang w:val="en-US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F7A1D"/>
    <w:rPr>
      <w:sz w:val="22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7325"/>
    <w:rPr>
      <w:rFonts w:ascii="AGaramond" w:hAnsi="AGaramond" w:cs="Times New Roman"/>
      <w:b/>
      <w:bCs/>
      <w:sz w:val="24"/>
      <w:lang w:val="en-US" w:eastAsia="sv-SE"/>
    </w:rPr>
  </w:style>
  <w:style w:type="paragraph" w:customStyle="1" w:styleId="xmsonormal">
    <w:name w:val="x_msonormal"/>
    <w:basedOn w:val="Normal"/>
    <w:rsid w:val="00F54136"/>
    <w:pPr>
      <w:spacing w:before="100" w:beforeAutospacing="1" w:after="100" w:afterAutospacing="1" w:line="240" w:lineRule="auto"/>
    </w:pPr>
    <w:rPr>
      <w:rFonts w:ascii="Times" w:hAnsi="Times"/>
      <w:sz w:val="20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7B446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B4469"/>
    <w:rPr>
      <w:rFonts w:ascii="AGaramond" w:hAnsi="AGaramond"/>
      <w:sz w:val="22"/>
      <w:lang w:val="en-US" w:eastAsia="sv-SE"/>
    </w:rPr>
  </w:style>
  <w:style w:type="table" w:styleId="Tabellrutnt">
    <w:name w:val="Table Grid"/>
    <w:basedOn w:val="Normaltabell"/>
    <w:uiPriority w:val="59"/>
    <w:rsid w:val="003D1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85"/>
    <w:pPr>
      <w:spacing w:line="260" w:lineRule="atLeast"/>
    </w:pPr>
    <w:rPr>
      <w:rFonts w:ascii="AGaramond" w:hAnsi="AGaramond"/>
      <w:sz w:val="22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2F0385"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link w:val="Rubrik3Char"/>
    <w:uiPriority w:val="99"/>
    <w:qFormat/>
    <w:rsid w:val="006F7A1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9"/>
    <w:rsid w:val="00DD7325"/>
    <w:rPr>
      <w:rFonts w:ascii="Calibri" w:hAnsi="Calibri" w:cs="Times New Roman"/>
      <w:b/>
      <w:bCs/>
      <w:kern w:val="32"/>
      <w:sz w:val="32"/>
      <w:lang w:val="en-US" w:eastAsia="sv-SE"/>
    </w:rPr>
  </w:style>
  <w:style w:type="character" w:customStyle="1" w:styleId="Rubrik3Char">
    <w:name w:val="Rubrik 3 Char"/>
    <w:basedOn w:val="Standardstycketypsnitt"/>
    <w:link w:val="Rubrik3"/>
    <w:uiPriority w:val="99"/>
    <w:semiHidden/>
    <w:rsid w:val="00DD7325"/>
    <w:rPr>
      <w:rFonts w:ascii="Calibri" w:hAnsi="Calibri" w:cs="Times New Roman"/>
      <w:b/>
      <w:bCs/>
      <w:sz w:val="26"/>
      <w:lang w:val="en-US" w:eastAsia="sv-SE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4A497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A4976"/>
    <w:rPr>
      <w:rFonts w:ascii="Tahoma" w:hAnsi="Tahoma" w:cs="Times New Roman"/>
      <w:sz w:val="16"/>
      <w:lang w:val="en-US"/>
    </w:rPr>
  </w:style>
  <w:style w:type="table" w:customStyle="1" w:styleId="Normaltabel3">
    <w:name w:val="Normal tabel3"/>
    <w:uiPriority w:val="99"/>
    <w:semiHidden/>
    <w:rsid w:val="00EC70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DD73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FA1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fot">
    <w:name w:val="footer"/>
    <w:basedOn w:val="Normal"/>
    <w:link w:val="SidfotChar"/>
    <w:uiPriority w:val="99"/>
    <w:semiHidden/>
    <w:rsid w:val="002F0385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huv">
    <w:name w:val="Sidhuv"/>
    <w:basedOn w:val="Normal"/>
    <w:uiPriority w:val="99"/>
    <w:rsid w:val="002F0385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uiPriority w:val="99"/>
    <w:rsid w:val="002F0385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uiPriority w:val="99"/>
    <w:rsid w:val="002F0385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_ggare"/>
    <w:basedOn w:val="fakultetinst"/>
    <w:uiPriority w:val="99"/>
    <w:rsid w:val="002F0385"/>
    <w:rPr>
      <w:i/>
    </w:rPr>
  </w:style>
  <w:style w:type="paragraph" w:customStyle="1" w:styleId="sidfotslinje">
    <w:name w:val="sidfotslinje"/>
    <w:basedOn w:val="Sidfot"/>
    <w:uiPriority w:val="99"/>
    <w:rsid w:val="002F0385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uiPriority w:val="99"/>
    <w:rsid w:val="002F0385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uiPriority w:val="99"/>
    <w:rsid w:val="002F0385"/>
  </w:style>
  <w:style w:type="character" w:customStyle="1" w:styleId="Hyperlnk1">
    <w:name w:val="Hyperl_nk1"/>
    <w:uiPriority w:val="99"/>
    <w:rsid w:val="002F0385"/>
    <w:rPr>
      <w:color w:val="0000FF"/>
      <w:u w:val="single"/>
    </w:rPr>
  </w:style>
  <w:style w:type="paragraph" w:customStyle="1" w:styleId="rubrik">
    <w:name w:val="rubrik"/>
    <w:basedOn w:val="Rubrik1"/>
    <w:uiPriority w:val="99"/>
    <w:rsid w:val="002F0385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uiPriority w:val="99"/>
    <w:rsid w:val="002F0385"/>
  </w:style>
  <w:style w:type="character" w:customStyle="1" w:styleId="BrdtextChar">
    <w:name w:val="Brödtext Char"/>
    <w:basedOn w:val="Standardstycketypsnitt"/>
    <w:link w:val="Brdtex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nr">
    <w:name w:val="sidnr"/>
    <w:basedOn w:val="Normal"/>
    <w:uiPriority w:val="99"/>
    <w:rsid w:val="002F0385"/>
    <w:pPr>
      <w:jc w:val="right"/>
    </w:pPr>
  </w:style>
  <w:style w:type="paragraph" w:customStyle="1" w:styleId="Brevrubrik">
    <w:name w:val="Brevrubrik"/>
    <w:basedOn w:val="rubrik"/>
    <w:uiPriority w:val="99"/>
    <w:rsid w:val="002F0385"/>
  </w:style>
  <w:style w:type="character" w:styleId="Hyperlnk">
    <w:name w:val="Hyperlink"/>
    <w:basedOn w:val="Standardstycketypsnitt"/>
    <w:uiPriority w:val="99"/>
    <w:rsid w:val="003C2459"/>
    <w:rPr>
      <w:rFonts w:cs="Times New Roman"/>
      <w:color w:val="0000FF"/>
      <w:u w:val="single"/>
    </w:rPr>
  </w:style>
  <w:style w:type="character" w:customStyle="1" w:styleId="HTML">
    <w:name w:val="HTML"/>
    <w:aliases w:val="akronym,f_rformater"/>
    <w:basedOn w:val="Standardstycketypsnitt"/>
    <w:uiPriority w:val="99"/>
    <w:semiHidden/>
    <w:rsid w:val="004C2499"/>
    <w:rPr>
      <w:rFonts w:ascii="Courier New" w:hAnsi="Courier New" w:cs="Times New Roman"/>
      <w:sz w:val="20"/>
    </w:rPr>
  </w:style>
  <w:style w:type="character" w:customStyle="1" w:styleId="HTMLPreformattedChar">
    <w:name w:val="HTML Preformatted Char"/>
    <w:uiPriority w:val="99"/>
    <w:semiHidden/>
    <w:rsid w:val="004C2499"/>
    <w:rPr>
      <w:rFonts w:ascii="Courier New" w:hAnsi="Courier New"/>
    </w:rPr>
  </w:style>
  <w:style w:type="character" w:styleId="Betoning">
    <w:name w:val="Emphasis"/>
    <w:basedOn w:val="Standardstycketypsnitt"/>
    <w:uiPriority w:val="99"/>
    <w:qFormat/>
    <w:rsid w:val="00240FCE"/>
    <w:rPr>
      <w:rFonts w:cs="Times New Roman"/>
      <w:i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 w:eastAsia="sv-SE"/>
    </w:rPr>
  </w:style>
  <w:style w:type="character" w:styleId="AnvndHyperlnk">
    <w:name w:val="FollowedHyperlink"/>
    <w:basedOn w:val="Standardstycketypsnitt"/>
    <w:uiPriority w:val="99"/>
    <w:semiHidden/>
    <w:rsid w:val="00D16945"/>
    <w:rPr>
      <w:rFonts w:cs="Times New Roman"/>
      <w:color w:val="800080"/>
      <w:u w:val="single"/>
    </w:rPr>
  </w:style>
  <w:style w:type="character" w:styleId="Kommentarsreferens">
    <w:name w:val="annotation reference"/>
    <w:basedOn w:val="Standardstycketypsnitt"/>
    <w:uiPriority w:val="99"/>
    <w:semiHidden/>
    <w:rsid w:val="006F7A1D"/>
    <w:rPr>
      <w:rFonts w:cs="Times New Roman"/>
      <w:sz w:val="18"/>
    </w:rPr>
  </w:style>
  <w:style w:type="paragraph" w:styleId="Kommentarer">
    <w:name w:val="annotation text"/>
    <w:basedOn w:val="Normal"/>
    <w:link w:val="KommentarerChar"/>
    <w:uiPriority w:val="99"/>
    <w:semiHidden/>
    <w:rsid w:val="006F7A1D"/>
    <w:rPr>
      <w:sz w:val="24"/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DD7325"/>
    <w:rPr>
      <w:rFonts w:ascii="AGaramond" w:hAnsi="AGaramond" w:cs="Times New Roman"/>
      <w:sz w:val="24"/>
      <w:lang w:val="en-US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F7A1D"/>
    <w:rPr>
      <w:sz w:val="22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7325"/>
    <w:rPr>
      <w:rFonts w:ascii="AGaramond" w:hAnsi="AGaramond" w:cs="Times New Roman"/>
      <w:b/>
      <w:bCs/>
      <w:sz w:val="24"/>
      <w:lang w:val="en-US" w:eastAsia="sv-SE"/>
    </w:rPr>
  </w:style>
  <w:style w:type="paragraph" w:customStyle="1" w:styleId="xmsonormal">
    <w:name w:val="x_msonormal"/>
    <w:basedOn w:val="Normal"/>
    <w:rsid w:val="00F54136"/>
    <w:pPr>
      <w:spacing w:before="100" w:beforeAutospacing="1" w:after="100" w:afterAutospacing="1" w:line="240" w:lineRule="auto"/>
    </w:pPr>
    <w:rPr>
      <w:rFonts w:ascii="Times" w:hAnsi="Times"/>
      <w:sz w:val="20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7B446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B4469"/>
    <w:rPr>
      <w:rFonts w:ascii="AGaramond" w:hAnsi="AGaramond"/>
      <w:sz w:val="22"/>
      <w:lang w:val="en-US" w:eastAsia="sv-SE"/>
    </w:rPr>
  </w:style>
  <w:style w:type="table" w:styleId="Tabellrutnt">
    <w:name w:val="Table Grid"/>
    <w:basedOn w:val="Normaltabell"/>
    <w:uiPriority w:val="59"/>
    <w:rsid w:val="003D1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lunds universitet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Lars Gustaf Andersson</cp:lastModifiedBy>
  <cp:revision>6</cp:revision>
  <dcterms:created xsi:type="dcterms:W3CDTF">2015-11-25T12:56:00Z</dcterms:created>
  <dcterms:modified xsi:type="dcterms:W3CDTF">2015-12-02T10:43:00Z</dcterms:modified>
</cp:coreProperties>
</file>